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A18E9" w14:textId="77777777" w:rsidR="000F6930" w:rsidRPr="001153D9" w:rsidRDefault="000F6930" w:rsidP="00154D79">
      <w:pPr>
        <w:ind w:left="567"/>
        <w:rPr>
          <w:rFonts w:asciiTheme="minorHAnsi" w:hAnsiTheme="minorHAnsi" w:cstheme="minorHAnsi"/>
        </w:rPr>
      </w:pPr>
    </w:p>
    <w:p w14:paraId="6EDA5F55" w14:textId="77777777" w:rsidR="000F6930" w:rsidRPr="001153D9" w:rsidRDefault="000F6930" w:rsidP="00154D79">
      <w:pPr>
        <w:ind w:left="567"/>
        <w:outlineLvl w:val="0"/>
        <w:rPr>
          <w:rFonts w:asciiTheme="minorHAnsi" w:hAnsiTheme="minorHAnsi" w:cstheme="minorHAnsi"/>
          <w:b/>
          <w:bCs/>
          <w:color w:val="212B32"/>
          <w:lang w:eastAsia="en-GB"/>
        </w:rPr>
      </w:pPr>
      <w:r w:rsidRPr="001153D9">
        <w:rPr>
          <w:rFonts w:asciiTheme="minorHAnsi" w:hAnsiTheme="minorHAnsi" w:cstheme="minorHAnsi"/>
          <w:b/>
          <w:bCs/>
          <w:color w:val="212B32"/>
          <w:kern w:val="36"/>
          <w:lang w:eastAsia="en-GB"/>
        </w:rPr>
        <w:t xml:space="preserve">Salaried GP - </w:t>
      </w:r>
      <w:r w:rsidRPr="001153D9">
        <w:rPr>
          <w:rFonts w:asciiTheme="minorHAnsi" w:hAnsiTheme="minorHAnsi" w:cstheme="minorHAnsi"/>
          <w:b/>
          <w:bCs/>
          <w:color w:val="212B32"/>
          <w:lang w:eastAsia="en-GB"/>
        </w:rPr>
        <w:t>Vida Healthcare</w:t>
      </w:r>
    </w:p>
    <w:p w14:paraId="30CFE83B" w14:textId="77777777" w:rsidR="00154D79" w:rsidRDefault="00154D79" w:rsidP="00154D79">
      <w:pPr>
        <w:ind w:left="567"/>
        <w:outlineLvl w:val="2"/>
        <w:rPr>
          <w:rFonts w:asciiTheme="minorHAnsi" w:hAnsiTheme="minorHAnsi" w:cstheme="minorHAnsi"/>
          <w:b/>
          <w:bCs/>
          <w:color w:val="212B32"/>
          <w:lang w:eastAsia="en-GB"/>
        </w:rPr>
      </w:pPr>
    </w:p>
    <w:p w14:paraId="4A884507" w14:textId="0DDEA0EA" w:rsidR="000F6930" w:rsidRPr="001153D9" w:rsidRDefault="000F6930" w:rsidP="00154D79">
      <w:pPr>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About us</w:t>
      </w:r>
    </w:p>
    <w:p w14:paraId="68CCEED7" w14:textId="54A94B54" w:rsidR="000F6930" w:rsidRPr="001153D9" w:rsidRDefault="000F6930" w:rsidP="00154D79">
      <w:pPr>
        <w:ind w:left="567"/>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Vida Healthcare is a multi-site, part- dispensing GP partnership looking after approx. 3</w:t>
      </w:r>
      <w:r w:rsidR="002C3DB9">
        <w:rPr>
          <w:rFonts w:asciiTheme="minorHAnsi" w:hAnsiTheme="minorHAnsi" w:cstheme="minorHAnsi"/>
          <w:color w:val="000000"/>
          <w:lang w:eastAsia="en-GB"/>
        </w:rPr>
        <w:t>0</w:t>
      </w:r>
      <w:r w:rsidRPr="001153D9">
        <w:rPr>
          <w:rFonts w:asciiTheme="minorHAnsi" w:hAnsiTheme="minorHAnsi" w:cstheme="minorHAnsi"/>
          <w:color w:val="000000"/>
          <w:lang w:eastAsia="en-GB"/>
        </w:rPr>
        <w:t>,</w:t>
      </w:r>
      <w:r w:rsidR="00401F86">
        <w:rPr>
          <w:rFonts w:asciiTheme="minorHAnsi" w:hAnsiTheme="minorHAnsi" w:cstheme="minorHAnsi"/>
          <w:color w:val="000000"/>
          <w:lang w:eastAsia="en-GB"/>
        </w:rPr>
        <w:t>0</w:t>
      </w:r>
      <w:r w:rsidRPr="001153D9">
        <w:rPr>
          <w:rFonts w:asciiTheme="minorHAnsi" w:hAnsiTheme="minorHAnsi" w:cstheme="minorHAnsi"/>
          <w:color w:val="000000"/>
          <w:lang w:eastAsia="en-GB"/>
        </w:rPr>
        <w:t xml:space="preserve">00 patients across </w:t>
      </w:r>
      <w:r w:rsidR="00154D79">
        <w:rPr>
          <w:rFonts w:asciiTheme="minorHAnsi" w:hAnsiTheme="minorHAnsi" w:cstheme="minorHAnsi"/>
          <w:color w:val="000000"/>
          <w:lang w:eastAsia="en-GB"/>
        </w:rPr>
        <w:t>4</w:t>
      </w:r>
      <w:r w:rsidRPr="001153D9">
        <w:rPr>
          <w:rFonts w:asciiTheme="minorHAnsi" w:hAnsiTheme="minorHAnsi" w:cstheme="minorHAnsi"/>
          <w:color w:val="000000"/>
          <w:lang w:eastAsia="en-GB"/>
        </w:rPr>
        <w:t xml:space="preserve"> sites in </w:t>
      </w:r>
      <w:r w:rsidR="00154D79">
        <w:rPr>
          <w:rFonts w:asciiTheme="minorHAnsi" w:hAnsiTheme="minorHAnsi" w:cstheme="minorHAnsi"/>
          <w:color w:val="000000"/>
          <w:lang w:eastAsia="en-GB"/>
        </w:rPr>
        <w:t>3</w:t>
      </w:r>
      <w:r w:rsidRPr="001153D9">
        <w:rPr>
          <w:rFonts w:asciiTheme="minorHAnsi" w:hAnsiTheme="minorHAnsi" w:cstheme="minorHAnsi"/>
          <w:color w:val="000000"/>
          <w:lang w:eastAsia="en-GB"/>
        </w:rPr>
        <w:t xml:space="preserve"> locations in West Norfolk.</w:t>
      </w:r>
    </w:p>
    <w:p w14:paraId="18F38B05" w14:textId="77777777" w:rsidR="000F6930" w:rsidRPr="001153D9" w:rsidRDefault="000F6930" w:rsidP="00154D79">
      <w:pPr>
        <w:ind w:left="567"/>
        <w:textAlignment w:val="baseline"/>
        <w:rPr>
          <w:rFonts w:asciiTheme="minorHAnsi" w:hAnsiTheme="minorHAnsi" w:cstheme="minorHAnsi"/>
          <w:color w:val="000000"/>
          <w:lang w:eastAsia="en-GB"/>
        </w:rPr>
      </w:pPr>
    </w:p>
    <w:p w14:paraId="5228FB48" w14:textId="35F08CFB" w:rsidR="000F6930" w:rsidRPr="001153D9" w:rsidRDefault="000F6930" w:rsidP="00154D79">
      <w:pPr>
        <w:ind w:left="567"/>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 xml:space="preserve">We are highly organised and efficient with incredible support teams. Additionally supported by </w:t>
      </w:r>
      <w:r w:rsidR="00154D79">
        <w:rPr>
          <w:rFonts w:asciiTheme="minorHAnsi" w:hAnsiTheme="minorHAnsi" w:cstheme="minorHAnsi"/>
          <w:color w:val="000000"/>
          <w:lang w:eastAsia="en-GB"/>
        </w:rPr>
        <w:t xml:space="preserve">the </w:t>
      </w:r>
      <w:r w:rsidRPr="001153D9">
        <w:rPr>
          <w:rFonts w:asciiTheme="minorHAnsi" w:hAnsiTheme="minorHAnsi" w:cstheme="minorHAnsi"/>
          <w:color w:val="000000"/>
          <w:lang w:eastAsia="en-GB"/>
        </w:rPr>
        <w:t>PCN working together to deliver high quality primary healthcare.</w:t>
      </w:r>
    </w:p>
    <w:p w14:paraId="093CE967" w14:textId="77777777" w:rsidR="000F6930" w:rsidRPr="001153D9" w:rsidRDefault="000F6930" w:rsidP="00154D79">
      <w:pPr>
        <w:ind w:left="567"/>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 </w:t>
      </w:r>
    </w:p>
    <w:p w14:paraId="00D2CBA5" w14:textId="77777777" w:rsidR="000F6930" w:rsidRPr="001153D9" w:rsidRDefault="000F6930" w:rsidP="00154D79">
      <w:pPr>
        <w:ind w:left="567"/>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We have a positive vision for the future with strong team working ethics.</w:t>
      </w:r>
    </w:p>
    <w:p w14:paraId="31DB2766" w14:textId="77777777" w:rsidR="000F6930" w:rsidRPr="001153D9" w:rsidRDefault="000F6930" w:rsidP="00154D79">
      <w:pPr>
        <w:ind w:left="567"/>
        <w:textAlignment w:val="baseline"/>
        <w:rPr>
          <w:rFonts w:asciiTheme="minorHAnsi" w:hAnsiTheme="minorHAnsi" w:cstheme="minorHAnsi"/>
          <w:color w:val="000000"/>
          <w:lang w:eastAsia="en-GB"/>
        </w:rPr>
      </w:pPr>
    </w:p>
    <w:p w14:paraId="3F833F36" w14:textId="77777777" w:rsidR="000F6930" w:rsidRPr="001153D9" w:rsidRDefault="000F6930" w:rsidP="00154D79">
      <w:pPr>
        <w:numPr>
          <w:ilvl w:val="0"/>
          <w:numId w:val="4"/>
        </w:numPr>
        <w:ind w:left="567" w:right="0"/>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Experienced impressive growth</w:t>
      </w:r>
    </w:p>
    <w:p w14:paraId="291CC0B7" w14:textId="77777777" w:rsidR="000F6930" w:rsidRPr="001153D9" w:rsidRDefault="000F6930" w:rsidP="00154D79">
      <w:pPr>
        <w:numPr>
          <w:ilvl w:val="0"/>
          <w:numId w:val="4"/>
        </w:numPr>
        <w:ind w:left="567" w:right="0"/>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Competitive salary</w:t>
      </w:r>
    </w:p>
    <w:p w14:paraId="4F19F037" w14:textId="77777777" w:rsidR="000F6930" w:rsidRPr="001153D9" w:rsidRDefault="000F6930" w:rsidP="00154D79">
      <w:pPr>
        <w:numPr>
          <w:ilvl w:val="0"/>
          <w:numId w:val="4"/>
        </w:numPr>
        <w:ind w:left="567" w:right="0"/>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Opportunity for extended roles</w:t>
      </w:r>
    </w:p>
    <w:p w14:paraId="31214F9D" w14:textId="77777777" w:rsidR="000F6930" w:rsidRPr="001153D9" w:rsidRDefault="000F6930" w:rsidP="00154D79">
      <w:pPr>
        <w:numPr>
          <w:ilvl w:val="0"/>
          <w:numId w:val="4"/>
        </w:numPr>
        <w:ind w:left="567" w:right="0"/>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Flexibility for right candidate for sessions/hours/locations,</w:t>
      </w:r>
    </w:p>
    <w:p w14:paraId="65F80782" w14:textId="2947E591" w:rsidR="000F6930" w:rsidRPr="001153D9" w:rsidRDefault="000F6930" w:rsidP="00154D79">
      <w:pPr>
        <w:numPr>
          <w:ilvl w:val="0"/>
          <w:numId w:val="4"/>
        </w:numPr>
        <w:ind w:left="567" w:right="0"/>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 xml:space="preserve">PMS </w:t>
      </w:r>
    </w:p>
    <w:p w14:paraId="7744FF62" w14:textId="77777777" w:rsidR="000F6930" w:rsidRPr="001153D9" w:rsidRDefault="000F6930" w:rsidP="00154D79">
      <w:pPr>
        <w:numPr>
          <w:ilvl w:val="0"/>
          <w:numId w:val="4"/>
        </w:numPr>
        <w:ind w:left="567" w:right="0"/>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SystmOne</w:t>
      </w:r>
    </w:p>
    <w:p w14:paraId="2D0647CA" w14:textId="77777777" w:rsidR="000F6930" w:rsidRPr="001153D9" w:rsidRDefault="000F6930" w:rsidP="00154D79">
      <w:pPr>
        <w:numPr>
          <w:ilvl w:val="0"/>
          <w:numId w:val="4"/>
        </w:numPr>
        <w:ind w:left="567" w:right="0"/>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High QOF achiever</w:t>
      </w:r>
    </w:p>
    <w:p w14:paraId="64FCED84" w14:textId="77777777" w:rsidR="000F6930" w:rsidRPr="001153D9" w:rsidRDefault="000F6930" w:rsidP="00154D79">
      <w:pPr>
        <w:ind w:left="567"/>
        <w:textAlignment w:val="baseline"/>
        <w:rPr>
          <w:rFonts w:asciiTheme="minorHAnsi" w:hAnsiTheme="minorHAnsi" w:cstheme="minorHAnsi"/>
          <w:b/>
          <w:bCs/>
          <w:color w:val="212B32"/>
          <w:lang w:eastAsia="en-GB"/>
        </w:rPr>
      </w:pPr>
      <w:r w:rsidRPr="001153D9">
        <w:rPr>
          <w:rFonts w:asciiTheme="minorHAnsi" w:hAnsiTheme="minorHAnsi" w:cstheme="minorHAnsi"/>
          <w:color w:val="000000"/>
          <w:lang w:eastAsia="en-GB"/>
        </w:rPr>
        <w:t>  </w:t>
      </w:r>
    </w:p>
    <w:p w14:paraId="5630D8B0" w14:textId="77777777" w:rsidR="000F6930" w:rsidRPr="001153D9" w:rsidRDefault="000F6930" w:rsidP="00154D79">
      <w:pPr>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Job Summary</w:t>
      </w:r>
    </w:p>
    <w:p w14:paraId="2AF5BBD2" w14:textId="77777777" w:rsidR="000F6930"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Our mission is: Quality Healthcare – Better every day.</w:t>
      </w:r>
    </w:p>
    <w:p w14:paraId="30331FA3" w14:textId="77777777" w:rsidR="000F6930" w:rsidRPr="001153D9" w:rsidRDefault="000F6930" w:rsidP="00154D79">
      <w:pPr>
        <w:ind w:left="567"/>
        <w:rPr>
          <w:rFonts w:asciiTheme="minorHAnsi" w:hAnsiTheme="minorHAnsi" w:cstheme="minorHAnsi"/>
          <w:color w:val="212B32"/>
          <w:lang w:eastAsia="en-GB"/>
        </w:rPr>
      </w:pPr>
    </w:p>
    <w:p w14:paraId="34517A78" w14:textId="13442B15"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 xml:space="preserve">Sessions </w:t>
      </w:r>
      <w:r w:rsidR="00154D79">
        <w:rPr>
          <w:rFonts w:asciiTheme="minorHAnsi" w:hAnsiTheme="minorHAnsi" w:cstheme="minorHAnsi"/>
          <w:color w:val="212B32"/>
          <w:lang w:eastAsia="en-GB"/>
        </w:rPr>
        <w:t xml:space="preserve">are </w:t>
      </w:r>
      <w:r w:rsidRPr="001153D9">
        <w:rPr>
          <w:rFonts w:asciiTheme="minorHAnsi" w:hAnsiTheme="minorHAnsi" w:cstheme="minorHAnsi"/>
          <w:color w:val="212B32"/>
          <w:lang w:eastAsia="en-GB"/>
        </w:rPr>
        <w:t>negotiable up to 8 clinical sessions for a full-time position. You would be responsible for your own administrative work and helping support others when they are on leave. You would be invited to attend team meetings as required.</w:t>
      </w:r>
    </w:p>
    <w:p w14:paraId="34D427A9" w14:textId="77777777" w:rsidR="000F6930" w:rsidRPr="001153D9" w:rsidRDefault="000F6930" w:rsidP="00154D79">
      <w:pPr>
        <w:ind w:left="567"/>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Are you a GP who has passion, drive, integrity, and initiative?</w:t>
      </w:r>
    </w:p>
    <w:p w14:paraId="4A023E9C" w14:textId="77777777" w:rsidR="000F6930" w:rsidRPr="001153D9" w:rsidRDefault="000F6930" w:rsidP="00154D79">
      <w:pPr>
        <w:ind w:left="567"/>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 </w:t>
      </w:r>
    </w:p>
    <w:p w14:paraId="5328B3B3" w14:textId="77777777" w:rsidR="000F6930" w:rsidRPr="001153D9" w:rsidRDefault="000F6930" w:rsidP="00154D79">
      <w:pPr>
        <w:ind w:left="567"/>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Are you a newly qualified or an experienced GP looking for an opportunity to join a friendly and supportive practice?</w:t>
      </w:r>
    </w:p>
    <w:p w14:paraId="5B82A960" w14:textId="77777777" w:rsidR="000F6930" w:rsidRPr="001153D9" w:rsidRDefault="000F6930" w:rsidP="00154D79">
      <w:pPr>
        <w:ind w:left="567"/>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 </w:t>
      </w:r>
    </w:p>
    <w:p w14:paraId="3EA8AF6D" w14:textId="77777777" w:rsidR="000F6930" w:rsidRPr="001153D9" w:rsidRDefault="000F6930" w:rsidP="00154D79">
      <w:pPr>
        <w:ind w:left="567"/>
        <w:textAlignment w:val="baseline"/>
        <w:rPr>
          <w:rFonts w:asciiTheme="minorHAnsi" w:hAnsiTheme="minorHAnsi" w:cstheme="minorHAnsi"/>
          <w:color w:val="000000"/>
          <w:lang w:eastAsia="en-GB"/>
        </w:rPr>
      </w:pPr>
      <w:r w:rsidRPr="001153D9">
        <w:rPr>
          <w:rFonts w:asciiTheme="minorHAnsi" w:hAnsiTheme="minorHAnsi" w:cstheme="minorHAnsi"/>
          <w:color w:val="000000"/>
          <w:lang w:eastAsia="en-GB"/>
        </w:rPr>
        <w:t>If yes, we would love to hear from you.</w:t>
      </w:r>
    </w:p>
    <w:p w14:paraId="685EC37C" w14:textId="77777777" w:rsidR="000F6930" w:rsidRPr="001153D9" w:rsidRDefault="000F6930" w:rsidP="00154D79">
      <w:pPr>
        <w:ind w:left="567"/>
        <w:rPr>
          <w:rFonts w:asciiTheme="minorHAnsi" w:hAnsiTheme="minorHAnsi" w:cstheme="minorHAnsi"/>
          <w:color w:val="212B32"/>
          <w:lang w:eastAsia="en-GB"/>
        </w:rPr>
      </w:pPr>
    </w:p>
    <w:p w14:paraId="167E528D" w14:textId="77777777"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 xml:space="preserve">We can offer you medical indemnity, six weeks of annual leave, and one week of study leave per year. </w:t>
      </w:r>
    </w:p>
    <w:p w14:paraId="0731B149" w14:textId="77777777" w:rsidR="000F6930" w:rsidRPr="001153D9" w:rsidRDefault="000F6930" w:rsidP="00154D79">
      <w:pPr>
        <w:ind w:left="567"/>
        <w:rPr>
          <w:rFonts w:asciiTheme="minorHAnsi" w:hAnsiTheme="minorHAnsi" w:cstheme="minorHAnsi"/>
          <w:color w:val="212B32"/>
          <w:lang w:eastAsia="en-GB"/>
        </w:rPr>
      </w:pPr>
    </w:p>
    <w:p w14:paraId="186AEAA1" w14:textId="6CDA94BB"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 xml:space="preserve">To know more, express your interest and/or arrange an informal meeting/visit, e mail your CV, please contact </w:t>
      </w:r>
      <w:hyperlink r:id="rId11" w:history="1">
        <w:r w:rsidRPr="001153D9">
          <w:rPr>
            <w:rStyle w:val="Hyperlink"/>
            <w:rFonts w:asciiTheme="minorHAnsi" w:hAnsiTheme="minorHAnsi" w:cstheme="minorHAnsi"/>
            <w:lang w:eastAsia="en-GB"/>
          </w:rPr>
          <w:t>n</w:t>
        </w:r>
        <w:r w:rsidR="00E77CAD">
          <w:rPr>
            <w:rStyle w:val="Hyperlink"/>
            <w:rFonts w:asciiTheme="minorHAnsi" w:hAnsiTheme="minorHAnsi" w:cstheme="minorHAnsi"/>
            <w:lang w:eastAsia="en-GB"/>
          </w:rPr>
          <w:t>sicb</w:t>
        </w:r>
        <w:r w:rsidRPr="001153D9">
          <w:rPr>
            <w:rStyle w:val="Hyperlink"/>
            <w:rFonts w:asciiTheme="minorHAnsi" w:hAnsiTheme="minorHAnsi" w:cstheme="minorHAnsi"/>
            <w:lang w:eastAsia="en-GB"/>
          </w:rPr>
          <w:t>.contactvida@nhs.net</w:t>
        </w:r>
      </w:hyperlink>
      <w:r w:rsidRPr="001153D9">
        <w:rPr>
          <w:rFonts w:asciiTheme="minorHAnsi" w:hAnsiTheme="minorHAnsi" w:cstheme="minorHAnsi"/>
          <w:color w:val="212B32"/>
          <w:lang w:eastAsia="en-GB"/>
        </w:rPr>
        <w:t xml:space="preserve">  for the attention of Eli Coates, Management Assistant.</w:t>
      </w:r>
    </w:p>
    <w:p w14:paraId="58B7E34D" w14:textId="77777777" w:rsidR="000F6930" w:rsidRDefault="000F6930" w:rsidP="00154D79">
      <w:pPr>
        <w:ind w:left="567"/>
        <w:outlineLvl w:val="1"/>
        <w:rPr>
          <w:rFonts w:asciiTheme="minorHAnsi" w:hAnsiTheme="minorHAnsi" w:cstheme="minorHAnsi"/>
          <w:b/>
          <w:bCs/>
          <w:color w:val="212B32"/>
          <w:lang w:eastAsia="en-GB"/>
        </w:rPr>
      </w:pPr>
    </w:p>
    <w:p w14:paraId="2197DF62" w14:textId="77777777" w:rsidR="000F6930" w:rsidRDefault="000F6930" w:rsidP="00154D79">
      <w:pPr>
        <w:ind w:left="567"/>
        <w:outlineLvl w:val="1"/>
        <w:rPr>
          <w:rFonts w:asciiTheme="minorHAnsi" w:hAnsiTheme="minorHAnsi" w:cstheme="minorHAnsi"/>
          <w:b/>
          <w:bCs/>
          <w:color w:val="212B32"/>
          <w:lang w:eastAsia="en-GB"/>
        </w:rPr>
      </w:pPr>
    </w:p>
    <w:p w14:paraId="1D220DDC" w14:textId="77777777" w:rsidR="00154D79" w:rsidRDefault="00154D79" w:rsidP="00154D79">
      <w:pPr>
        <w:ind w:left="567"/>
        <w:outlineLvl w:val="1"/>
        <w:rPr>
          <w:rFonts w:asciiTheme="minorHAnsi" w:hAnsiTheme="minorHAnsi" w:cstheme="minorHAnsi"/>
          <w:b/>
          <w:bCs/>
          <w:color w:val="212B32"/>
          <w:lang w:eastAsia="en-GB"/>
        </w:rPr>
      </w:pPr>
    </w:p>
    <w:p w14:paraId="7C52C1B8" w14:textId="77777777" w:rsidR="00154D79" w:rsidRDefault="00154D79" w:rsidP="00154D79">
      <w:pPr>
        <w:ind w:left="567"/>
        <w:outlineLvl w:val="1"/>
        <w:rPr>
          <w:rFonts w:asciiTheme="minorHAnsi" w:hAnsiTheme="minorHAnsi" w:cstheme="minorHAnsi"/>
          <w:b/>
          <w:bCs/>
          <w:color w:val="212B32"/>
          <w:lang w:eastAsia="en-GB"/>
        </w:rPr>
      </w:pPr>
    </w:p>
    <w:p w14:paraId="5A618758" w14:textId="77777777" w:rsidR="000F6930" w:rsidRPr="001153D9" w:rsidRDefault="000F6930" w:rsidP="00154D79">
      <w:pPr>
        <w:ind w:left="567"/>
        <w:outlineLvl w:val="1"/>
        <w:rPr>
          <w:rFonts w:asciiTheme="minorHAnsi" w:hAnsiTheme="minorHAnsi" w:cstheme="minorHAnsi"/>
          <w:b/>
          <w:bCs/>
          <w:color w:val="212B32"/>
          <w:lang w:eastAsia="en-GB"/>
        </w:rPr>
      </w:pPr>
    </w:p>
    <w:p w14:paraId="6A922584" w14:textId="77777777" w:rsidR="000F6930" w:rsidRDefault="000F6930" w:rsidP="00154D79">
      <w:pPr>
        <w:ind w:left="567" w:right="0"/>
        <w:outlineLvl w:val="1"/>
        <w:rPr>
          <w:rFonts w:asciiTheme="minorHAnsi" w:hAnsiTheme="minorHAnsi" w:cstheme="minorHAnsi"/>
          <w:b/>
          <w:bCs/>
          <w:color w:val="212B32"/>
          <w:u w:val="single"/>
          <w:lang w:eastAsia="en-GB"/>
        </w:rPr>
      </w:pPr>
      <w:r w:rsidRPr="00154D79">
        <w:rPr>
          <w:rFonts w:asciiTheme="minorHAnsi" w:hAnsiTheme="minorHAnsi" w:cstheme="minorHAnsi"/>
          <w:b/>
          <w:bCs/>
          <w:color w:val="212B32"/>
          <w:u w:val="single"/>
          <w:lang w:eastAsia="en-GB"/>
        </w:rPr>
        <w:t>Job description</w:t>
      </w:r>
    </w:p>
    <w:p w14:paraId="4B55DC56" w14:textId="77777777" w:rsidR="00154D79" w:rsidRPr="00154D79" w:rsidRDefault="00154D79" w:rsidP="00154D79">
      <w:pPr>
        <w:ind w:left="567" w:right="0"/>
        <w:outlineLvl w:val="1"/>
        <w:rPr>
          <w:rFonts w:asciiTheme="minorHAnsi" w:hAnsiTheme="minorHAnsi" w:cstheme="minorHAnsi"/>
          <w:b/>
          <w:bCs/>
          <w:color w:val="212B32"/>
          <w:u w:val="single"/>
          <w:lang w:eastAsia="en-GB"/>
        </w:rPr>
      </w:pPr>
    </w:p>
    <w:p w14:paraId="62D261EF" w14:textId="77777777" w:rsidR="00154D79" w:rsidRDefault="000F6930" w:rsidP="00154D79">
      <w:pPr>
        <w:ind w:left="567" w:right="0"/>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Clinical Responsibilities to include:</w:t>
      </w:r>
    </w:p>
    <w:p w14:paraId="7CAAF404" w14:textId="4407303D" w:rsidR="000F6930" w:rsidRPr="001153D9" w:rsidRDefault="000F6930" w:rsidP="00154D79">
      <w:p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A variety of duties including face to face consultations, telephone consultations, home visits as required, assist staff and patients with clinical or prescribing queries, checking, and signing repeat prescriptions, managing investigation results and completing paperwork and correspondence in a timely fashion.</w:t>
      </w:r>
    </w:p>
    <w:p w14:paraId="456038DC" w14:textId="3C03FC7E"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Participate in activities required to assess compliance with the CQC Fundamental Standards</w:t>
      </w:r>
    </w:p>
    <w:p w14:paraId="1772300F"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To provide any services as required for the Primary Care Network agreement including shared QOF standards and service specifications.</w:t>
      </w:r>
    </w:p>
    <w:p w14:paraId="12AA64A7"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To provide high-quality medical services in the context of General Practice to the patients registered with Vida Healthcare.</w:t>
      </w:r>
    </w:p>
    <w:p w14:paraId="2DE40CCC"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To provide appropriate care and services to patients in all age ranges and with all levels of health care needs</w:t>
      </w:r>
    </w:p>
    <w:p w14:paraId="20CBB571"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To respond to medical/health problems presented by patients on the Practice register, including history taking, diagnosis, investigation, treatment, and referral as appropriate.</w:t>
      </w:r>
    </w:p>
    <w:p w14:paraId="41FC86E5"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To read and interpret test requests and results ordered by you and other team members, taking appropriate action based on the findings.</w:t>
      </w:r>
    </w:p>
    <w:p w14:paraId="0FCFC6AD"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To carry out appropriate administrative and other duties in line with the needs of the Practice including referral to other services and maintenance of records.</w:t>
      </w:r>
    </w:p>
    <w:p w14:paraId="31059944"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 xml:space="preserve">To maintain clinical records in line with professional code and requirements. </w:t>
      </w:r>
    </w:p>
    <w:p w14:paraId="3ED584F1"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To work in-line with appropriate Practice policies and procedures including human resources, safeguarding children etc.</w:t>
      </w:r>
    </w:p>
    <w:p w14:paraId="2059F715"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You will have access to confidential information relating to Vida Healthcare patients. You are required to exercise due consideration in processing such information and you should maintain confidentiality for patients.</w:t>
      </w:r>
    </w:p>
    <w:p w14:paraId="366898D3"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The post holder will, if required to do so, obtain, process and/or use information in line with the GDPR requirements.</w:t>
      </w:r>
    </w:p>
    <w:p w14:paraId="65BBB955" w14:textId="77777777" w:rsidR="000F6930" w:rsidRPr="001153D9" w:rsidRDefault="000F6930" w:rsidP="00154D79">
      <w:pPr>
        <w:numPr>
          <w:ilvl w:val="0"/>
          <w:numId w:val="1"/>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Promote and participate in a high standard of care within the Practice.</w:t>
      </w:r>
    </w:p>
    <w:p w14:paraId="6DC1D42F" w14:textId="77777777" w:rsidR="000F6930" w:rsidRPr="001153D9" w:rsidRDefault="000F6930" w:rsidP="00154D79">
      <w:pPr>
        <w:ind w:left="567"/>
        <w:outlineLvl w:val="1"/>
        <w:rPr>
          <w:rFonts w:asciiTheme="minorHAnsi" w:hAnsiTheme="minorHAnsi" w:cstheme="minorHAnsi"/>
          <w:b/>
          <w:bCs/>
          <w:color w:val="212B32"/>
          <w:lang w:eastAsia="en-GB"/>
        </w:rPr>
      </w:pPr>
    </w:p>
    <w:p w14:paraId="3FF5F4E7" w14:textId="77777777" w:rsidR="000F6930" w:rsidRPr="00154D79" w:rsidRDefault="000F6930" w:rsidP="00154D79">
      <w:pPr>
        <w:ind w:left="567"/>
        <w:outlineLvl w:val="1"/>
        <w:rPr>
          <w:rFonts w:asciiTheme="minorHAnsi" w:hAnsiTheme="minorHAnsi" w:cstheme="minorHAnsi"/>
          <w:b/>
          <w:bCs/>
          <w:color w:val="212B32"/>
          <w:u w:val="single"/>
          <w:lang w:eastAsia="en-GB"/>
        </w:rPr>
      </w:pPr>
      <w:r w:rsidRPr="00154D79">
        <w:rPr>
          <w:rFonts w:asciiTheme="minorHAnsi" w:hAnsiTheme="minorHAnsi" w:cstheme="minorHAnsi"/>
          <w:b/>
          <w:bCs/>
          <w:color w:val="212B32"/>
          <w:u w:val="single"/>
          <w:lang w:eastAsia="en-GB"/>
        </w:rPr>
        <w:t>Person Specification</w:t>
      </w:r>
    </w:p>
    <w:p w14:paraId="59C11610" w14:textId="77777777" w:rsidR="000F6930" w:rsidRPr="001153D9" w:rsidRDefault="000F6930" w:rsidP="00154D79">
      <w:pPr>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Qualifications</w:t>
      </w:r>
    </w:p>
    <w:p w14:paraId="4F1B05BC" w14:textId="4CF9FEAF" w:rsidR="00154D79" w:rsidRPr="00154D79" w:rsidRDefault="000F6930" w:rsidP="00154D79">
      <w:pPr>
        <w:ind w:left="567"/>
        <w:outlineLvl w:val="3"/>
        <w:rPr>
          <w:rFonts w:asciiTheme="minorHAnsi" w:hAnsiTheme="minorHAnsi" w:cstheme="minorHAnsi"/>
          <w:color w:val="212B32"/>
          <w:lang w:eastAsia="en-GB"/>
        </w:rPr>
      </w:pPr>
      <w:r w:rsidRPr="00154D79">
        <w:rPr>
          <w:rFonts w:asciiTheme="minorHAnsi" w:hAnsiTheme="minorHAnsi" w:cstheme="minorHAnsi"/>
          <w:color w:val="212B32"/>
          <w:lang w:eastAsia="en-GB"/>
        </w:rPr>
        <w:t>Essential</w:t>
      </w:r>
      <w:r w:rsidR="00154D79" w:rsidRPr="00154D79">
        <w:rPr>
          <w:rFonts w:asciiTheme="minorHAnsi" w:hAnsiTheme="minorHAnsi" w:cstheme="minorHAnsi"/>
          <w:color w:val="212B32"/>
          <w:lang w:eastAsia="en-GB"/>
        </w:rPr>
        <w:t>:</w:t>
      </w:r>
    </w:p>
    <w:p w14:paraId="22C82281" w14:textId="6D1B65BD" w:rsidR="000F6930" w:rsidRPr="00154D79" w:rsidRDefault="000F6930" w:rsidP="00154D79">
      <w:pPr>
        <w:numPr>
          <w:ilvl w:val="0"/>
          <w:numId w:val="2"/>
        </w:numPr>
        <w:ind w:left="567" w:right="0"/>
        <w:rPr>
          <w:rFonts w:asciiTheme="minorHAnsi" w:hAnsiTheme="minorHAnsi" w:cstheme="minorHAnsi"/>
          <w:color w:val="212B32"/>
          <w:lang w:eastAsia="en-GB"/>
        </w:rPr>
      </w:pPr>
      <w:r w:rsidRPr="00154D79">
        <w:rPr>
          <w:rFonts w:asciiTheme="minorHAnsi" w:hAnsiTheme="minorHAnsi" w:cstheme="minorHAnsi"/>
          <w:color w:val="212B32"/>
          <w:lang w:eastAsia="en-GB"/>
        </w:rPr>
        <w:t>Medical Degree</w:t>
      </w:r>
    </w:p>
    <w:p w14:paraId="72E086FA" w14:textId="77777777" w:rsidR="000F6930" w:rsidRPr="001153D9" w:rsidRDefault="000F6930" w:rsidP="00154D79">
      <w:pPr>
        <w:numPr>
          <w:ilvl w:val="0"/>
          <w:numId w:val="2"/>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GMC registered.</w:t>
      </w:r>
    </w:p>
    <w:p w14:paraId="2AA7160A" w14:textId="77777777" w:rsidR="000F6930" w:rsidRDefault="000F6930" w:rsidP="00154D79">
      <w:pPr>
        <w:numPr>
          <w:ilvl w:val="0"/>
          <w:numId w:val="2"/>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Certificate of completion of training</w:t>
      </w:r>
    </w:p>
    <w:p w14:paraId="670542CA" w14:textId="77777777" w:rsidR="000F6930" w:rsidRPr="0045030A" w:rsidRDefault="000F6930" w:rsidP="00154D79">
      <w:pPr>
        <w:numPr>
          <w:ilvl w:val="0"/>
          <w:numId w:val="2"/>
        </w:numPr>
        <w:ind w:left="567" w:right="0"/>
        <w:rPr>
          <w:rFonts w:asciiTheme="minorHAnsi" w:hAnsiTheme="minorHAnsi" w:cstheme="minorHAnsi"/>
          <w:color w:val="212B32"/>
          <w:lang w:eastAsia="en-GB"/>
        </w:rPr>
      </w:pPr>
      <w:r w:rsidRPr="0045030A">
        <w:rPr>
          <w:rFonts w:asciiTheme="minorHAnsi" w:hAnsiTheme="minorHAnsi" w:cstheme="minorHAnsi"/>
          <w:color w:val="212B32"/>
          <w:lang w:eastAsia="en-GB"/>
        </w:rPr>
        <w:t>Registered under the primary medical performers' list</w:t>
      </w:r>
      <w:r>
        <w:rPr>
          <w:rFonts w:asciiTheme="minorHAnsi" w:hAnsiTheme="minorHAnsi" w:cstheme="minorHAnsi"/>
          <w:color w:val="212B32"/>
          <w:lang w:eastAsia="en-GB"/>
        </w:rPr>
        <w:t>.</w:t>
      </w:r>
    </w:p>
    <w:p w14:paraId="19320D62" w14:textId="77777777" w:rsidR="00154D79" w:rsidRDefault="00154D79" w:rsidP="00154D79">
      <w:pPr>
        <w:ind w:left="567"/>
        <w:outlineLvl w:val="2"/>
        <w:rPr>
          <w:rFonts w:asciiTheme="minorHAnsi" w:hAnsiTheme="minorHAnsi" w:cstheme="minorHAnsi"/>
          <w:b/>
          <w:bCs/>
          <w:color w:val="212B32"/>
          <w:lang w:eastAsia="en-GB"/>
        </w:rPr>
      </w:pPr>
    </w:p>
    <w:p w14:paraId="66F7660D" w14:textId="49E332AD" w:rsidR="000F6930" w:rsidRPr="00154D79" w:rsidRDefault="000F6930" w:rsidP="00154D79">
      <w:pPr>
        <w:ind w:left="567"/>
        <w:outlineLvl w:val="2"/>
        <w:rPr>
          <w:rFonts w:asciiTheme="minorHAnsi" w:hAnsiTheme="minorHAnsi" w:cstheme="minorHAnsi"/>
          <w:color w:val="212B32"/>
          <w:lang w:eastAsia="en-GB"/>
        </w:rPr>
      </w:pPr>
      <w:r w:rsidRPr="00154D79">
        <w:rPr>
          <w:rFonts w:asciiTheme="minorHAnsi" w:hAnsiTheme="minorHAnsi" w:cstheme="minorHAnsi"/>
          <w:color w:val="212B32"/>
          <w:lang w:eastAsia="en-GB"/>
        </w:rPr>
        <w:t>Experience</w:t>
      </w:r>
      <w:r w:rsidR="00154D79">
        <w:rPr>
          <w:rFonts w:asciiTheme="minorHAnsi" w:hAnsiTheme="minorHAnsi" w:cstheme="minorHAnsi"/>
          <w:color w:val="212B32"/>
          <w:lang w:eastAsia="en-GB"/>
        </w:rPr>
        <w:t>:</w:t>
      </w:r>
    </w:p>
    <w:p w14:paraId="3C130100" w14:textId="30383242" w:rsidR="000F6930" w:rsidRPr="001153D9" w:rsidRDefault="000F6930" w:rsidP="00154D79">
      <w:pPr>
        <w:numPr>
          <w:ilvl w:val="0"/>
          <w:numId w:val="3"/>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We are more than happy to mentor recently qualified GPs building your confidence.</w:t>
      </w:r>
    </w:p>
    <w:p w14:paraId="401A35A4" w14:textId="77777777" w:rsidR="000F6930" w:rsidRPr="001153D9" w:rsidRDefault="000F6930" w:rsidP="00154D79">
      <w:pPr>
        <w:numPr>
          <w:ilvl w:val="0"/>
          <w:numId w:val="3"/>
        </w:numPr>
        <w:ind w:left="567" w:right="0"/>
        <w:rPr>
          <w:rFonts w:asciiTheme="minorHAnsi" w:hAnsiTheme="minorHAnsi" w:cstheme="minorHAnsi"/>
          <w:color w:val="212B32"/>
          <w:lang w:eastAsia="en-GB"/>
        </w:rPr>
      </w:pPr>
      <w:r w:rsidRPr="001153D9">
        <w:rPr>
          <w:rFonts w:asciiTheme="minorHAnsi" w:hAnsiTheme="minorHAnsi" w:cstheme="minorHAnsi"/>
          <w:color w:val="212B32"/>
          <w:lang w:eastAsia="en-GB"/>
        </w:rPr>
        <w:t>Pursuing new skills are welcomed.</w:t>
      </w:r>
    </w:p>
    <w:p w14:paraId="4888A9D9" w14:textId="77777777" w:rsidR="000F6930" w:rsidRPr="001153D9" w:rsidRDefault="000F6930" w:rsidP="00154D79">
      <w:pPr>
        <w:ind w:left="567"/>
        <w:outlineLvl w:val="2"/>
        <w:rPr>
          <w:rFonts w:asciiTheme="minorHAnsi" w:hAnsiTheme="minorHAnsi" w:cstheme="minorHAnsi"/>
          <w:b/>
          <w:bCs/>
          <w:color w:val="212B32"/>
          <w:lang w:eastAsia="en-GB"/>
        </w:rPr>
      </w:pPr>
    </w:p>
    <w:p w14:paraId="3DE8B86F" w14:textId="77777777" w:rsidR="000F6930" w:rsidRPr="001153D9" w:rsidRDefault="000F6930" w:rsidP="00154D79">
      <w:pPr>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Disclosure and Barring Service Check</w:t>
      </w:r>
    </w:p>
    <w:p w14:paraId="23F8428F" w14:textId="77777777" w:rsidR="000F6930"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lastRenderedPageBreak/>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392BB278" w14:textId="77777777" w:rsidR="007C009D" w:rsidRPr="001153D9" w:rsidRDefault="007C009D" w:rsidP="00154D79">
      <w:pPr>
        <w:ind w:left="567"/>
        <w:rPr>
          <w:rFonts w:asciiTheme="minorHAnsi" w:hAnsiTheme="minorHAnsi" w:cstheme="minorHAnsi"/>
          <w:color w:val="212B32"/>
          <w:lang w:eastAsia="en-GB"/>
        </w:rPr>
      </w:pPr>
    </w:p>
    <w:p w14:paraId="061E1F53" w14:textId="77777777" w:rsidR="000F6930" w:rsidRPr="001153D9" w:rsidRDefault="000F6930" w:rsidP="00154D79">
      <w:pPr>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UK Registration</w:t>
      </w:r>
    </w:p>
    <w:p w14:paraId="4CA46F8B" w14:textId="77777777" w:rsidR="000F6930"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 xml:space="preserve">Applicants must have current UK professional registration. </w:t>
      </w:r>
    </w:p>
    <w:p w14:paraId="7920FF9A" w14:textId="77777777" w:rsidR="007C009D" w:rsidRPr="001153D9" w:rsidRDefault="007C009D" w:rsidP="00154D79">
      <w:pPr>
        <w:ind w:left="567"/>
        <w:rPr>
          <w:rFonts w:asciiTheme="minorHAnsi" w:hAnsiTheme="minorHAnsi" w:cstheme="minorHAnsi"/>
          <w:color w:val="212B32"/>
          <w:lang w:eastAsia="en-GB"/>
        </w:rPr>
      </w:pPr>
    </w:p>
    <w:p w14:paraId="5B5810C5" w14:textId="01FAAC5D" w:rsidR="000F6930" w:rsidRDefault="000F6930" w:rsidP="00154D79">
      <w:pPr>
        <w:ind w:left="567"/>
        <w:outlineLvl w:val="1"/>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Employer details</w:t>
      </w:r>
      <w:r w:rsidR="007C009D">
        <w:rPr>
          <w:rFonts w:asciiTheme="minorHAnsi" w:hAnsiTheme="minorHAnsi" w:cstheme="minorHAnsi"/>
          <w:b/>
          <w:bCs/>
          <w:color w:val="212B32"/>
          <w:lang w:eastAsia="en-GB"/>
        </w:rPr>
        <w:t>:</w:t>
      </w:r>
    </w:p>
    <w:p w14:paraId="70BD4CDF" w14:textId="77777777" w:rsidR="000F6930" w:rsidRPr="001153D9" w:rsidRDefault="000F6930" w:rsidP="00154D79">
      <w:pPr>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Employer name</w:t>
      </w:r>
    </w:p>
    <w:p w14:paraId="293AFC0D" w14:textId="77777777"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Vida Healthcare</w:t>
      </w:r>
    </w:p>
    <w:p w14:paraId="56E44E12" w14:textId="77777777" w:rsidR="000F6930" w:rsidRDefault="000F6930" w:rsidP="00154D79">
      <w:pPr>
        <w:ind w:left="567"/>
        <w:outlineLvl w:val="2"/>
        <w:rPr>
          <w:rFonts w:asciiTheme="minorHAnsi" w:hAnsiTheme="minorHAnsi" w:cstheme="minorHAnsi"/>
          <w:b/>
          <w:bCs/>
          <w:color w:val="212B32"/>
          <w:lang w:eastAsia="en-GB"/>
        </w:rPr>
      </w:pPr>
    </w:p>
    <w:p w14:paraId="0F93F018" w14:textId="77777777" w:rsidR="000F6930" w:rsidRPr="001153D9" w:rsidRDefault="000F6930" w:rsidP="00154D79">
      <w:pPr>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Address</w:t>
      </w:r>
    </w:p>
    <w:p w14:paraId="396E7D3F" w14:textId="77777777"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Gayton Road Health Centre</w:t>
      </w:r>
    </w:p>
    <w:p w14:paraId="5EC79A06" w14:textId="77777777" w:rsidR="000F6930" w:rsidRPr="001153D9" w:rsidRDefault="000F6930" w:rsidP="00154D79">
      <w:pPr>
        <w:ind w:left="567"/>
        <w:rPr>
          <w:rFonts w:asciiTheme="minorHAnsi" w:hAnsiTheme="minorHAnsi" w:cstheme="minorHAnsi"/>
          <w:color w:val="212B32"/>
          <w:shd w:val="clear" w:color="auto" w:fill="FFFFFF"/>
        </w:rPr>
      </w:pPr>
      <w:r w:rsidRPr="001153D9">
        <w:rPr>
          <w:rFonts w:asciiTheme="minorHAnsi" w:hAnsiTheme="minorHAnsi" w:cstheme="minorHAnsi"/>
          <w:color w:val="212B32"/>
          <w:shd w:val="clear" w:color="auto" w:fill="FFFFFF"/>
        </w:rPr>
        <w:t>Gayton Road</w:t>
      </w:r>
      <w:r w:rsidRPr="001153D9">
        <w:rPr>
          <w:rFonts w:asciiTheme="minorHAnsi" w:hAnsiTheme="minorHAnsi" w:cstheme="minorHAnsi"/>
          <w:color w:val="212B32"/>
        </w:rPr>
        <w:br/>
      </w:r>
      <w:r w:rsidRPr="001153D9">
        <w:rPr>
          <w:rFonts w:asciiTheme="minorHAnsi" w:hAnsiTheme="minorHAnsi" w:cstheme="minorHAnsi"/>
          <w:color w:val="212B32"/>
          <w:shd w:val="clear" w:color="auto" w:fill="FFFFFF"/>
        </w:rPr>
        <w:t>Kings Lynn</w:t>
      </w:r>
      <w:r w:rsidRPr="001153D9">
        <w:rPr>
          <w:rFonts w:asciiTheme="minorHAnsi" w:hAnsiTheme="minorHAnsi" w:cstheme="minorHAnsi"/>
          <w:color w:val="212B32"/>
        </w:rPr>
        <w:br/>
      </w:r>
      <w:r w:rsidRPr="001153D9">
        <w:rPr>
          <w:rFonts w:asciiTheme="minorHAnsi" w:hAnsiTheme="minorHAnsi" w:cstheme="minorHAnsi"/>
          <w:color w:val="212B32"/>
          <w:shd w:val="clear" w:color="auto" w:fill="FFFFFF"/>
        </w:rPr>
        <w:t>Norfolk</w:t>
      </w:r>
      <w:r w:rsidRPr="001153D9">
        <w:rPr>
          <w:rFonts w:asciiTheme="minorHAnsi" w:hAnsiTheme="minorHAnsi" w:cstheme="minorHAnsi"/>
          <w:color w:val="212B32"/>
        </w:rPr>
        <w:br/>
      </w:r>
      <w:r w:rsidRPr="001153D9">
        <w:rPr>
          <w:rFonts w:asciiTheme="minorHAnsi" w:hAnsiTheme="minorHAnsi" w:cstheme="minorHAnsi"/>
          <w:color w:val="212B32"/>
          <w:shd w:val="clear" w:color="auto" w:fill="FFFFFF"/>
        </w:rPr>
        <w:t>PE30 4DY</w:t>
      </w:r>
    </w:p>
    <w:p w14:paraId="2A6CC49A" w14:textId="77777777" w:rsidR="000F6930" w:rsidRPr="001153D9" w:rsidRDefault="000F6930" w:rsidP="00154D79">
      <w:pPr>
        <w:ind w:left="567"/>
        <w:rPr>
          <w:rFonts w:asciiTheme="minorHAnsi" w:hAnsiTheme="minorHAnsi" w:cstheme="minorHAnsi"/>
          <w:color w:val="212B32"/>
          <w:lang w:eastAsia="en-GB"/>
        </w:rPr>
      </w:pPr>
    </w:p>
    <w:p w14:paraId="29BF1B6B" w14:textId="77777777" w:rsidR="000F6930" w:rsidRPr="001153D9" w:rsidRDefault="000F6930" w:rsidP="00154D79">
      <w:pPr>
        <w:ind w:left="567"/>
        <w:outlineLvl w:val="3"/>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Employer's website</w:t>
      </w:r>
    </w:p>
    <w:p w14:paraId="238B98B0" w14:textId="77777777" w:rsidR="000F6930" w:rsidRPr="001153D9" w:rsidRDefault="000F6930" w:rsidP="00154D79">
      <w:pPr>
        <w:ind w:left="567"/>
        <w:outlineLvl w:val="3"/>
        <w:rPr>
          <w:rFonts w:asciiTheme="minorHAnsi" w:hAnsiTheme="minorHAnsi" w:cstheme="minorHAnsi"/>
          <w:color w:val="212B32"/>
          <w:lang w:eastAsia="en-GB"/>
        </w:rPr>
      </w:pPr>
      <w:r w:rsidRPr="001153D9">
        <w:rPr>
          <w:rFonts w:asciiTheme="minorHAnsi" w:hAnsiTheme="minorHAnsi" w:cstheme="minorHAnsi"/>
          <w:color w:val="212B32"/>
          <w:lang w:eastAsia="en-GB"/>
        </w:rPr>
        <w:t>https://www.vidahealthcare.nhs.uk/</w:t>
      </w:r>
    </w:p>
    <w:p w14:paraId="3D6D4FFC" w14:textId="77777777" w:rsidR="000F6930" w:rsidRDefault="000F6930" w:rsidP="00154D79">
      <w:pPr>
        <w:shd w:val="clear" w:color="auto" w:fill="FFFFFF"/>
        <w:ind w:left="567"/>
        <w:outlineLvl w:val="2"/>
        <w:rPr>
          <w:rFonts w:asciiTheme="minorHAnsi" w:hAnsiTheme="minorHAnsi" w:cstheme="minorHAnsi"/>
          <w:b/>
          <w:bCs/>
          <w:color w:val="212B32"/>
          <w:lang w:eastAsia="en-GB"/>
        </w:rPr>
      </w:pPr>
    </w:p>
    <w:p w14:paraId="25A24B4B" w14:textId="77777777" w:rsidR="000F6930" w:rsidRPr="001153D9" w:rsidRDefault="000F6930" w:rsidP="00154D79">
      <w:pPr>
        <w:shd w:val="clear" w:color="auto" w:fill="FFFFFF"/>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Salary</w:t>
      </w:r>
    </w:p>
    <w:p w14:paraId="5E2F406E" w14:textId="77777777" w:rsidR="000F6930" w:rsidRPr="001153D9" w:rsidRDefault="000F6930" w:rsidP="00154D79">
      <w:pPr>
        <w:shd w:val="clear" w:color="auto" w:fill="FFFFFF"/>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Competitive</w:t>
      </w:r>
    </w:p>
    <w:p w14:paraId="55C7A10A" w14:textId="77777777" w:rsidR="000F6930" w:rsidRPr="001153D9" w:rsidRDefault="000F6930" w:rsidP="00154D79">
      <w:pPr>
        <w:shd w:val="clear" w:color="auto" w:fill="FFFFFF"/>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Depending on experience</w:t>
      </w:r>
    </w:p>
    <w:p w14:paraId="6679D7BE" w14:textId="77777777" w:rsidR="000F6930" w:rsidRDefault="000F6930" w:rsidP="00154D79">
      <w:pPr>
        <w:shd w:val="clear" w:color="auto" w:fill="FFFFFF"/>
        <w:ind w:left="567"/>
        <w:outlineLvl w:val="2"/>
        <w:rPr>
          <w:rFonts w:asciiTheme="minorHAnsi" w:hAnsiTheme="minorHAnsi" w:cstheme="minorHAnsi"/>
          <w:b/>
          <w:bCs/>
          <w:color w:val="212B32"/>
          <w:lang w:eastAsia="en-GB"/>
        </w:rPr>
      </w:pPr>
    </w:p>
    <w:p w14:paraId="6B568F6E" w14:textId="77777777" w:rsidR="000F6930" w:rsidRPr="001153D9" w:rsidRDefault="000F6930" w:rsidP="00154D79">
      <w:pPr>
        <w:shd w:val="clear" w:color="auto" w:fill="FFFFFF"/>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Contract</w:t>
      </w:r>
    </w:p>
    <w:p w14:paraId="72C94F04" w14:textId="77777777" w:rsidR="000F6930" w:rsidRPr="001153D9" w:rsidRDefault="000F6930" w:rsidP="00154D79">
      <w:pPr>
        <w:shd w:val="clear" w:color="auto" w:fill="FFFFFF"/>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Permanent</w:t>
      </w:r>
    </w:p>
    <w:p w14:paraId="2FE94790" w14:textId="77777777" w:rsidR="000F6930" w:rsidRDefault="000F6930" w:rsidP="00154D79">
      <w:pPr>
        <w:shd w:val="clear" w:color="auto" w:fill="FFFFFF"/>
        <w:ind w:left="567"/>
        <w:outlineLvl w:val="2"/>
        <w:rPr>
          <w:rFonts w:asciiTheme="minorHAnsi" w:hAnsiTheme="minorHAnsi" w:cstheme="minorHAnsi"/>
          <w:b/>
          <w:bCs/>
          <w:color w:val="212B32"/>
          <w:lang w:eastAsia="en-GB"/>
        </w:rPr>
      </w:pPr>
    </w:p>
    <w:p w14:paraId="236B2393" w14:textId="77777777" w:rsidR="000F6930" w:rsidRPr="001153D9" w:rsidRDefault="000F6930" w:rsidP="00154D79">
      <w:pPr>
        <w:shd w:val="clear" w:color="auto" w:fill="FFFFFF"/>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Working pattern</w:t>
      </w:r>
    </w:p>
    <w:p w14:paraId="60408416" w14:textId="77777777" w:rsidR="000F6930" w:rsidRPr="001153D9" w:rsidRDefault="000F6930" w:rsidP="00154D79">
      <w:pPr>
        <w:shd w:val="clear" w:color="auto" w:fill="FFFFFF"/>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Full-time, Part-time</w:t>
      </w:r>
    </w:p>
    <w:p w14:paraId="49F812E7" w14:textId="77777777" w:rsidR="00154D79" w:rsidRDefault="00154D79" w:rsidP="00154D79">
      <w:pPr>
        <w:shd w:val="clear" w:color="auto" w:fill="FFFFFF"/>
        <w:ind w:left="567"/>
        <w:outlineLvl w:val="2"/>
        <w:rPr>
          <w:rFonts w:asciiTheme="minorHAnsi" w:hAnsiTheme="minorHAnsi" w:cstheme="minorHAnsi"/>
          <w:b/>
          <w:bCs/>
          <w:color w:val="212B32"/>
          <w:lang w:eastAsia="en-GB"/>
        </w:rPr>
      </w:pPr>
    </w:p>
    <w:p w14:paraId="261816FC" w14:textId="25946BCB" w:rsidR="000F6930" w:rsidRDefault="000F6930" w:rsidP="00154D79">
      <w:pPr>
        <w:shd w:val="clear" w:color="auto" w:fill="FFFFFF"/>
        <w:ind w:left="567"/>
        <w:outlineLvl w:val="2"/>
        <w:rPr>
          <w:rFonts w:asciiTheme="minorHAnsi" w:hAnsiTheme="minorHAnsi" w:cstheme="minorHAnsi"/>
          <w:b/>
          <w:bCs/>
          <w:color w:val="212B32"/>
          <w:lang w:eastAsia="en-GB"/>
        </w:rPr>
      </w:pPr>
      <w:r w:rsidRPr="001153D9">
        <w:rPr>
          <w:rFonts w:asciiTheme="minorHAnsi" w:hAnsiTheme="minorHAnsi" w:cstheme="minorHAnsi"/>
          <w:b/>
          <w:bCs/>
          <w:color w:val="212B32"/>
          <w:lang w:eastAsia="en-GB"/>
        </w:rPr>
        <w:t>Job locations</w:t>
      </w:r>
    </w:p>
    <w:p w14:paraId="4BAC4DB4" w14:textId="77777777" w:rsidR="00154D79" w:rsidRPr="001153D9" w:rsidRDefault="00154D79"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Gayton Road Health Centre</w:t>
      </w:r>
    </w:p>
    <w:p w14:paraId="2C2DC7E3" w14:textId="77777777" w:rsidR="00154D79" w:rsidRPr="001153D9" w:rsidRDefault="00154D79" w:rsidP="00154D79">
      <w:pPr>
        <w:ind w:left="567"/>
        <w:rPr>
          <w:rFonts w:asciiTheme="minorHAnsi" w:hAnsiTheme="minorHAnsi" w:cstheme="minorHAnsi"/>
          <w:color w:val="212B32"/>
          <w:shd w:val="clear" w:color="auto" w:fill="FFFFFF"/>
        </w:rPr>
      </w:pPr>
      <w:r w:rsidRPr="001153D9">
        <w:rPr>
          <w:rFonts w:asciiTheme="minorHAnsi" w:hAnsiTheme="minorHAnsi" w:cstheme="minorHAnsi"/>
          <w:color w:val="212B32"/>
          <w:shd w:val="clear" w:color="auto" w:fill="FFFFFF"/>
        </w:rPr>
        <w:t>Gayton Road</w:t>
      </w:r>
      <w:r w:rsidRPr="001153D9">
        <w:rPr>
          <w:rFonts w:asciiTheme="minorHAnsi" w:hAnsiTheme="minorHAnsi" w:cstheme="minorHAnsi"/>
          <w:color w:val="212B32"/>
        </w:rPr>
        <w:br/>
      </w:r>
      <w:r w:rsidRPr="001153D9">
        <w:rPr>
          <w:rFonts w:asciiTheme="minorHAnsi" w:hAnsiTheme="minorHAnsi" w:cstheme="minorHAnsi"/>
          <w:color w:val="212B32"/>
          <w:shd w:val="clear" w:color="auto" w:fill="FFFFFF"/>
        </w:rPr>
        <w:t>Kings Lynn</w:t>
      </w:r>
      <w:r w:rsidRPr="001153D9">
        <w:rPr>
          <w:rFonts w:asciiTheme="minorHAnsi" w:hAnsiTheme="minorHAnsi" w:cstheme="minorHAnsi"/>
          <w:color w:val="212B32"/>
        </w:rPr>
        <w:br/>
      </w:r>
      <w:r w:rsidRPr="001153D9">
        <w:rPr>
          <w:rFonts w:asciiTheme="minorHAnsi" w:hAnsiTheme="minorHAnsi" w:cstheme="minorHAnsi"/>
          <w:color w:val="212B32"/>
          <w:shd w:val="clear" w:color="auto" w:fill="FFFFFF"/>
        </w:rPr>
        <w:t>Norfolk</w:t>
      </w:r>
      <w:r w:rsidRPr="001153D9">
        <w:rPr>
          <w:rFonts w:asciiTheme="minorHAnsi" w:hAnsiTheme="minorHAnsi" w:cstheme="minorHAnsi"/>
          <w:color w:val="212B32"/>
        </w:rPr>
        <w:br/>
      </w:r>
      <w:r w:rsidRPr="001153D9">
        <w:rPr>
          <w:rFonts w:asciiTheme="minorHAnsi" w:hAnsiTheme="minorHAnsi" w:cstheme="minorHAnsi"/>
          <w:color w:val="212B32"/>
          <w:shd w:val="clear" w:color="auto" w:fill="FFFFFF"/>
        </w:rPr>
        <w:t>PE30 4DY</w:t>
      </w:r>
    </w:p>
    <w:p w14:paraId="053696F8" w14:textId="77777777" w:rsidR="000F6930" w:rsidRPr="001153D9" w:rsidRDefault="000F6930" w:rsidP="00154D79">
      <w:pPr>
        <w:ind w:left="567"/>
        <w:rPr>
          <w:rFonts w:asciiTheme="minorHAnsi" w:hAnsiTheme="minorHAnsi" w:cstheme="minorHAnsi"/>
        </w:rPr>
      </w:pPr>
    </w:p>
    <w:p w14:paraId="1A4A5E45" w14:textId="77777777"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Carole Brown Health Centre</w:t>
      </w:r>
    </w:p>
    <w:p w14:paraId="320F3D0E" w14:textId="77777777"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St. Nicholas Court,</w:t>
      </w:r>
      <w:r w:rsidRPr="001153D9">
        <w:rPr>
          <w:rFonts w:asciiTheme="minorHAnsi" w:hAnsiTheme="minorHAnsi" w:cstheme="minorHAnsi"/>
          <w:color w:val="212B32"/>
          <w:lang w:eastAsia="en-GB"/>
        </w:rPr>
        <w:br/>
        <w:t>Church Lane,</w:t>
      </w:r>
      <w:r w:rsidRPr="001153D9">
        <w:rPr>
          <w:rFonts w:asciiTheme="minorHAnsi" w:hAnsiTheme="minorHAnsi" w:cstheme="minorHAnsi"/>
          <w:color w:val="212B32"/>
          <w:lang w:eastAsia="en-GB"/>
        </w:rPr>
        <w:br/>
        <w:t>Dersingham,</w:t>
      </w:r>
      <w:r w:rsidRPr="001153D9">
        <w:rPr>
          <w:rFonts w:asciiTheme="minorHAnsi" w:hAnsiTheme="minorHAnsi" w:cstheme="minorHAnsi"/>
          <w:color w:val="212B32"/>
          <w:lang w:eastAsia="en-GB"/>
        </w:rPr>
        <w:br/>
      </w:r>
      <w:r w:rsidRPr="001153D9">
        <w:rPr>
          <w:rFonts w:asciiTheme="minorHAnsi" w:hAnsiTheme="minorHAnsi" w:cstheme="minorHAnsi"/>
          <w:color w:val="212B32"/>
          <w:lang w:eastAsia="en-GB"/>
        </w:rPr>
        <w:lastRenderedPageBreak/>
        <w:t>Norfolk,</w:t>
      </w:r>
      <w:r w:rsidRPr="001153D9">
        <w:rPr>
          <w:rFonts w:asciiTheme="minorHAnsi" w:hAnsiTheme="minorHAnsi" w:cstheme="minorHAnsi"/>
          <w:color w:val="212B32"/>
          <w:lang w:eastAsia="en-GB"/>
        </w:rPr>
        <w:br/>
        <w:t>PE31 6GZ</w:t>
      </w:r>
    </w:p>
    <w:p w14:paraId="0DA62093" w14:textId="77777777" w:rsidR="000F6930" w:rsidRPr="001153D9" w:rsidRDefault="000F6930" w:rsidP="00154D79">
      <w:pPr>
        <w:ind w:left="567"/>
        <w:rPr>
          <w:rFonts w:asciiTheme="minorHAnsi" w:hAnsiTheme="minorHAnsi" w:cstheme="minorHAnsi"/>
          <w:color w:val="212B32"/>
          <w:shd w:val="clear" w:color="auto" w:fill="FFFFFF"/>
        </w:rPr>
      </w:pPr>
    </w:p>
    <w:p w14:paraId="61419F10" w14:textId="77777777"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Hunstanton Medical Practice</w:t>
      </w:r>
    </w:p>
    <w:p w14:paraId="2D800F9E" w14:textId="77777777"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Valentine Road,</w:t>
      </w:r>
      <w:r w:rsidRPr="001153D9">
        <w:rPr>
          <w:rFonts w:asciiTheme="minorHAnsi" w:hAnsiTheme="minorHAnsi" w:cstheme="minorHAnsi"/>
          <w:color w:val="212B32"/>
          <w:lang w:eastAsia="en-GB"/>
        </w:rPr>
        <w:br/>
        <w:t>Hunstanton,</w:t>
      </w:r>
      <w:r w:rsidRPr="001153D9">
        <w:rPr>
          <w:rFonts w:asciiTheme="minorHAnsi" w:hAnsiTheme="minorHAnsi" w:cstheme="minorHAnsi"/>
          <w:color w:val="212B32"/>
          <w:lang w:eastAsia="en-GB"/>
        </w:rPr>
        <w:br/>
        <w:t>Norfolk,</w:t>
      </w:r>
      <w:r w:rsidRPr="001153D9">
        <w:rPr>
          <w:rFonts w:asciiTheme="minorHAnsi" w:hAnsiTheme="minorHAnsi" w:cstheme="minorHAnsi"/>
          <w:color w:val="212B32"/>
          <w:lang w:eastAsia="en-GB"/>
        </w:rPr>
        <w:br/>
        <w:t>PE36 5DN</w:t>
      </w:r>
    </w:p>
    <w:p w14:paraId="24E3DBF8" w14:textId="77777777" w:rsidR="000F6930" w:rsidRPr="001153D9" w:rsidRDefault="000F6930" w:rsidP="00154D79">
      <w:pPr>
        <w:ind w:left="567"/>
        <w:rPr>
          <w:rFonts w:asciiTheme="minorHAnsi" w:hAnsiTheme="minorHAnsi" w:cstheme="minorHAnsi"/>
          <w:color w:val="212B32"/>
          <w:shd w:val="clear" w:color="auto" w:fill="FFFFFF"/>
        </w:rPr>
      </w:pPr>
    </w:p>
    <w:p w14:paraId="547A7C14" w14:textId="77777777"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St Augustine’s Surgery</w:t>
      </w:r>
    </w:p>
    <w:p w14:paraId="79F6F3F0" w14:textId="77777777" w:rsidR="000F6930" w:rsidRPr="001153D9" w:rsidRDefault="000F6930" w:rsidP="00154D79">
      <w:pPr>
        <w:ind w:left="567"/>
        <w:rPr>
          <w:rFonts w:asciiTheme="minorHAnsi" w:hAnsiTheme="minorHAnsi" w:cstheme="minorHAnsi"/>
          <w:color w:val="212B32"/>
          <w:lang w:eastAsia="en-GB"/>
        </w:rPr>
      </w:pPr>
      <w:r w:rsidRPr="001153D9">
        <w:rPr>
          <w:rFonts w:asciiTheme="minorHAnsi" w:hAnsiTheme="minorHAnsi" w:cstheme="minorHAnsi"/>
          <w:color w:val="212B32"/>
          <w:lang w:eastAsia="en-GB"/>
        </w:rPr>
        <w:t>Columbia Way,</w:t>
      </w:r>
      <w:r w:rsidRPr="001153D9">
        <w:rPr>
          <w:rFonts w:asciiTheme="minorHAnsi" w:hAnsiTheme="minorHAnsi" w:cstheme="minorHAnsi"/>
          <w:color w:val="212B32"/>
          <w:lang w:eastAsia="en-GB"/>
        </w:rPr>
        <w:br/>
        <w:t>King's Lynn,</w:t>
      </w:r>
      <w:r w:rsidRPr="001153D9">
        <w:rPr>
          <w:rFonts w:asciiTheme="minorHAnsi" w:hAnsiTheme="minorHAnsi" w:cstheme="minorHAnsi"/>
          <w:color w:val="212B32"/>
          <w:lang w:eastAsia="en-GB"/>
        </w:rPr>
        <w:br/>
        <w:t>PE30 2LB</w:t>
      </w:r>
    </w:p>
    <w:p w14:paraId="11F934E1" w14:textId="77777777" w:rsidR="000F6930" w:rsidRPr="001153D9" w:rsidRDefault="000F6930" w:rsidP="00154D79">
      <w:pPr>
        <w:ind w:left="567"/>
        <w:rPr>
          <w:rFonts w:asciiTheme="minorHAnsi" w:hAnsiTheme="minorHAnsi" w:cstheme="minorHAnsi"/>
        </w:rPr>
      </w:pPr>
    </w:p>
    <w:p w14:paraId="3D8AC3F2" w14:textId="77777777" w:rsidR="00BA1796" w:rsidRDefault="00BA1796" w:rsidP="00154D79">
      <w:pPr>
        <w:ind w:left="567"/>
        <w:rPr>
          <w:rFonts w:ascii="Calibri" w:hAnsi="Calibri"/>
        </w:rPr>
      </w:pPr>
    </w:p>
    <w:p w14:paraId="3D8AC3F3" w14:textId="77777777" w:rsidR="00BA1796" w:rsidRDefault="00BA1796" w:rsidP="00154D79">
      <w:pPr>
        <w:ind w:left="567"/>
        <w:rPr>
          <w:rFonts w:ascii="Calibri" w:hAnsi="Calibri"/>
        </w:rPr>
      </w:pPr>
    </w:p>
    <w:p w14:paraId="6210EF6B" w14:textId="77777777" w:rsidR="00392FDE" w:rsidRDefault="00392FDE" w:rsidP="00154D79">
      <w:pPr>
        <w:ind w:left="567"/>
        <w:rPr>
          <w:rFonts w:ascii="Calibri" w:hAnsi="Calibri"/>
        </w:rPr>
      </w:pPr>
    </w:p>
    <w:p w14:paraId="1368E552" w14:textId="77777777" w:rsidR="00392FDE" w:rsidRDefault="00392FDE" w:rsidP="00154D79">
      <w:pPr>
        <w:ind w:left="567"/>
        <w:rPr>
          <w:rFonts w:ascii="Calibri" w:hAnsi="Calibri"/>
        </w:rPr>
      </w:pPr>
    </w:p>
    <w:p w14:paraId="337EA8DB" w14:textId="77777777" w:rsidR="00392FDE" w:rsidRDefault="00392FDE" w:rsidP="00154D79">
      <w:pPr>
        <w:ind w:left="567"/>
        <w:rPr>
          <w:rFonts w:ascii="Calibri" w:hAnsi="Calibri"/>
        </w:rPr>
      </w:pPr>
    </w:p>
    <w:p w14:paraId="0B1EDB44" w14:textId="77777777" w:rsidR="00392FDE" w:rsidRDefault="00392FDE" w:rsidP="00154D79">
      <w:pPr>
        <w:ind w:left="567"/>
        <w:rPr>
          <w:rFonts w:ascii="Calibri" w:hAnsi="Calibri"/>
        </w:rPr>
      </w:pPr>
    </w:p>
    <w:p w14:paraId="3DF216BB" w14:textId="77777777" w:rsidR="00392FDE" w:rsidRDefault="00392FDE" w:rsidP="00154D79">
      <w:pPr>
        <w:ind w:left="567"/>
        <w:rPr>
          <w:rFonts w:ascii="Calibri" w:hAnsi="Calibri"/>
        </w:rPr>
      </w:pPr>
    </w:p>
    <w:p w14:paraId="51AE03C1" w14:textId="77777777" w:rsidR="00392FDE" w:rsidRDefault="00392FDE" w:rsidP="00154D79">
      <w:pPr>
        <w:ind w:left="567"/>
        <w:rPr>
          <w:rFonts w:ascii="Calibri" w:hAnsi="Calibri"/>
        </w:rPr>
      </w:pPr>
    </w:p>
    <w:p w14:paraId="070B24EF" w14:textId="77777777" w:rsidR="00392FDE" w:rsidRDefault="00392FDE" w:rsidP="00154D79">
      <w:pPr>
        <w:ind w:left="567"/>
        <w:rPr>
          <w:rFonts w:ascii="Calibri" w:hAnsi="Calibri"/>
        </w:rPr>
      </w:pPr>
    </w:p>
    <w:p w14:paraId="4A6A6D40" w14:textId="77777777" w:rsidR="00392FDE" w:rsidRDefault="00392FDE" w:rsidP="00154D79">
      <w:pPr>
        <w:ind w:left="567"/>
        <w:rPr>
          <w:rFonts w:ascii="Calibri" w:hAnsi="Calibri"/>
        </w:rPr>
      </w:pPr>
    </w:p>
    <w:p w14:paraId="1B8154F5" w14:textId="77777777" w:rsidR="00392FDE" w:rsidRDefault="00392FDE" w:rsidP="00154D79">
      <w:pPr>
        <w:ind w:left="567"/>
        <w:rPr>
          <w:rFonts w:ascii="Calibri" w:hAnsi="Calibri"/>
        </w:rPr>
      </w:pPr>
    </w:p>
    <w:p w14:paraId="1609808F" w14:textId="77777777" w:rsidR="00392FDE" w:rsidRDefault="00392FDE" w:rsidP="00154D79">
      <w:pPr>
        <w:ind w:left="567"/>
        <w:rPr>
          <w:rFonts w:ascii="Calibri" w:hAnsi="Calibri"/>
        </w:rPr>
      </w:pPr>
    </w:p>
    <w:p w14:paraId="5A19505A" w14:textId="77777777" w:rsidR="00392FDE" w:rsidRDefault="00392FDE" w:rsidP="00154D79">
      <w:pPr>
        <w:ind w:left="567"/>
        <w:rPr>
          <w:rFonts w:ascii="Calibri" w:hAnsi="Calibri"/>
        </w:rPr>
      </w:pPr>
    </w:p>
    <w:p w14:paraId="7CF5C9F4" w14:textId="77777777" w:rsidR="00392FDE" w:rsidRDefault="00392FDE" w:rsidP="00154D79">
      <w:pPr>
        <w:ind w:left="567"/>
        <w:rPr>
          <w:rFonts w:ascii="Calibri" w:hAnsi="Calibri"/>
        </w:rPr>
      </w:pPr>
    </w:p>
    <w:p w14:paraId="5E08B295" w14:textId="77777777" w:rsidR="00392FDE" w:rsidRDefault="00392FDE" w:rsidP="00154D79">
      <w:pPr>
        <w:ind w:left="567"/>
        <w:rPr>
          <w:rFonts w:ascii="Calibri" w:hAnsi="Calibri"/>
        </w:rPr>
      </w:pPr>
    </w:p>
    <w:p w14:paraId="3D3E5E44" w14:textId="77777777" w:rsidR="00392FDE" w:rsidRDefault="00392FDE" w:rsidP="00154D79">
      <w:pPr>
        <w:ind w:left="567"/>
        <w:rPr>
          <w:rFonts w:ascii="Calibri" w:hAnsi="Calibri"/>
        </w:rPr>
      </w:pPr>
    </w:p>
    <w:p w14:paraId="229C07B0" w14:textId="77777777" w:rsidR="00392FDE" w:rsidRDefault="00392FDE" w:rsidP="00154D79">
      <w:pPr>
        <w:ind w:left="567"/>
        <w:rPr>
          <w:rFonts w:ascii="Calibri" w:hAnsi="Calibri"/>
        </w:rPr>
      </w:pPr>
    </w:p>
    <w:p w14:paraId="5B8DDD06" w14:textId="77777777" w:rsidR="00392FDE" w:rsidRDefault="00392FDE" w:rsidP="00154D79">
      <w:pPr>
        <w:ind w:left="567"/>
        <w:rPr>
          <w:rFonts w:ascii="Calibri" w:hAnsi="Calibri"/>
        </w:rPr>
      </w:pPr>
    </w:p>
    <w:p w14:paraId="7D1D3F35" w14:textId="77777777" w:rsidR="00392FDE" w:rsidRDefault="00392FDE" w:rsidP="00154D79">
      <w:pPr>
        <w:ind w:left="567"/>
        <w:rPr>
          <w:rFonts w:ascii="Calibri" w:hAnsi="Calibri"/>
        </w:rPr>
      </w:pPr>
    </w:p>
    <w:p w14:paraId="5FFF7503" w14:textId="77777777" w:rsidR="00392FDE" w:rsidRDefault="00392FDE" w:rsidP="00154D79">
      <w:pPr>
        <w:ind w:left="567"/>
        <w:rPr>
          <w:rFonts w:ascii="Calibri" w:hAnsi="Calibri"/>
        </w:rPr>
      </w:pPr>
    </w:p>
    <w:p w14:paraId="2CB11017" w14:textId="77777777" w:rsidR="00392FDE" w:rsidRDefault="00392FDE" w:rsidP="00154D79">
      <w:pPr>
        <w:ind w:left="567"/>
        <w:rPr>
          <w:rFonts w:ascii="Calibri" w:hAnsi="Calibri"/>
        </w:rPr>
      </w:pPr>
    </w:p>
    <w:p w14:paraId="19F56929" w14:textId="77777777" w:rsidR="00392FDE" w:rsidRDefault="00392FDE" w:rsidP="00154D79">
      <w:pPr>
        <w:ind w:left="567"/>
        <w:rPr>
          <w:rFonts w:ascii="Calibri" w:hAnsi="Calibri"/>
        </w:rPr>
      </w:pPr>
    </w:p>
    <w:p w14:paraId="248593B2" w14:textId="77777777" w:rsidR="00392FDE" w:rsidRDefault="00392FDE" w:rsidP="00154D79">
      <w:pPr>
        <w:ind w:left="567"/>
        <w:rPr>
          <w:rFonts w:ascii="Calibri" w:hAnsi="Calibri"/>
        </w:rPr>
      </w:pPr>
    </w:p>
    <w:p w14:paraId="488BBBCD" w14:textId="77777777" w:rsidR="00392FDE" w:rsidRDefault="00392FDE" w:rsidP="00154D79">
      <w:pPr>
        <w:ind w:left="567"/>
        <w:rPr>
          <w:rFonts w:ascii="Calibri" w:hAnsi="Calibri"/>
        </w:rPr>
      </w:pPr>
    </w:p>
    <w:p w14:paraId="15A2A8A2" w14:textId="77777777" w:rsidR="00392FDE" w:rsidRDefault="00392FDE" w:rsidP="00154D79">
      <w:pPr>
        <w:ind w:left="567"/>
        <w:rPr>
          <w:rFonts w:ascii="Calibri" w:hAnsi="Calibri"/>
        </w:rPr>
      </w:pPr>
    </w:p>
    <w:p w14:paraId="61BDC707" w14:textId="77777777" w:rsidR="00392FDE" w:rsidRDefault="00392FDE" w:rsidP="00154D79">
      <w:pPr>
        <w:ind w:left="567"/>
        <w:rPr>
          <w:rFonts w:ascii="Calibri" w:hAnsi="Calibri"/>
        </w:rPr>
      </w:pPr>
    </w:p>
    <w:p w14:paraId="54B0B1D2" w14:textId="77777777" w:rsidR="00392FDE" w:rsidRDefault="00392FDE" w:rsidP="00154D79">
      <w:pPr>
        <w:ind w:left="567"/>
        <w:rPr>
          <w:rFonts w:ascii="Calibri" w:hAnsi="Calibri"/>
        </w:rPr>
      </w:pPr>
    </w:p>
    <w:p w14:paraId="10CAAF20" w14:textId="77777777" w:rsidR="00392FDE" w:rsidRDefault="00392FDE" w:rsidP="00154D79">
      <w:pPr>
        <w:ind w:left="567"/>
        <w:rPr>
          <w:rFonts w:ascii="Calibri" w:hAnsi="Calibri"/>
        </w:rPr>
      </w:pPr>
    </w:p>
    <w:p w14:paraId="4BE9C925" w14:textId="77777777" w:rsidR="00392FDE" w:rsidRPr="000C3DDF" w:rsidRDefault="00392FDE" w:rsidP="00392FDE">
      <w:pPr>
        <w:shd w:val="clear" w:color="auto" w:fill="FFFFFF"/>
        <w:spacing w:line="480" w:lineRule="atLeast"/>
        <w:ind w:left="0" w:right="0"/>
        <w:outlineLvl w:val="0"/>
        <w:rPr>
          <w:rFonts w:ascii="Outfit" w:hAnsi="Outfit" w:cs="Segoe UI"/>
          <w:color w:val="004449"/>
          <w:kern w:val="36"/>
          <w:sz w:val="36"/>
          <w:szCs w:val="36"/>
          <w:lang w:eastAsia="en-GB"/>
        </w:rPr>
      </w:pPr>
      <w:r w:rsidRPr="000C3DDF">
        <w:rPr>
          <w:rFonts w:ascii="Outfit" w:hAnsi="Outfit" w:cs="Segoe UI"/>
          <w:color w:val="004449"/>
          <w:kern w:val="36"/>
          <w:sz w:val="36"/>
          <w:szCs w:val="36"/>
          <w:lang w:eastAsia="en-GB"/>
        </w:rPr>
        <w:lastRenderedPageBreak/>
        <w:t>Recruitment Transparency Notice</w:t>
      </w:r>
    </w:p>
    <w:p w14:paraId="62D6681B" w14:textId="77777777" w:rsidR="00392FDE" w:rsidRPr="000C3DDF" w:rsidRDefault="00392FDE" w:rsidP="00392FDE">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Vida Healthcare's use of Personal data.</w:t>
      </w:r>
    </w:p>
    <w:p w14:paraId="5664C194" w14:textId="77777777" w:rsidR="00392FDE" w:rsidRPr="000C3DDF" w:rsidRDefault="00392FDE" w:rsidP="00392FDE">
      <w:pPr>
        <w:shd w:val="clear" w:color="auto" w:fill="E4FFD5"/>
        <w:spacing w:line="360" w:lineRule="atLeast"/>
        <w:ind w:left="0" w:right="0"/>
        <w:rPr>
          <w:rFonts w:ascii="IBM Plex Sans" w:hAnsi="IBM Plex Sans" w:cs="Segoe UI"/>
          <w:color w:val="33696D"/>
          <w:lang w:eastAsia="en-GB"/>
        </w:rPr>
      </w:pPr>
      <w:r w:rsidRPr="000C3DDF">
        <w:rPr>
          <w:rFonts w:ascii="IBM Plex Sans" w:hAnsi="IBM Plex Sans" w:cs="Segoe UI"/>
          <w:color w:val="33696D"/>
          <w:lang w:eastAsia="en-GB"/>
        </w:rPr>
        <w:t>This notice explains how we collect, use and protect your personal information when you apply for a job with our organisation. We use your information to assess your suitability for employment, communicate with you during the recruitment process, verify qualifications and experience, undertake pre-employment checks where appropriate, and comply with legal and regulatory obligations.</w:t>
      </w:r>
    </w:p>
    <w:p w14:paraId="72632893" w14:textId="77777777" w:rsidR="00392FDE" w:rsidRPr="000C3DDF" w:rsidRDefault="00392FDE" w:rsidP="00392FDE">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How Vida Healthcare shares your information</w:t>
      </w:r>
    </w:p>
    <w:p w14:paraId="61187920" w14:textId="77777777" w:rsidR="00392FDE" w:rsidRPr="000C3DDF" w:rsidRDefault="00392FDE" w:rsidP="00392FDE">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We only share information necessary for recruitment purposes and only with authorised individuals involved in the recruitment process.</w:t>
      </w:r>
    </w:p>
    <w:p w14:paraId="02EBA5DB" w14:textId="77777777" w:rsidR="00392FDE" w:rsidRPr="000C3DDF" w:rsidRDefault="00392FDE" w:rsidP="00392FDE">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Who Vida Healthcare shares your information with</w:t>
      </w:r>
    </w:p>
    <w:p w14:paraId="2546853F" w14:textId="77777777" w:rsidR="00392FDE" w:rsidRPr="000C3DDF" w:rsidRDefault="00392FDE" w:rsidP="00392FDE">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This includes, where needed, recruitment agencies, referees, occupational health providers, DBS checking services, professional registration bodies, and IT system providers supporting recruitment activities. Appropriate contracts and safeguards are in place to protect your information.</w:t>
      </w:r>
    </w:p>
    <w:p w14:paraId="1D728EB1" w14:textId="77777777" w:rsidR="00392FDE" w:rsidRPr="000C3DDF" w:rsidRDefault="00392FDE" w:rsidP="00392FDE">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Your Data Protection Rights</w:t>
      </w:r>
    </w:p>
    <w:p w14:paraId="4ED8EDBF" w14:textId="77777777" w:rsidR="00392FDE" w:rsidRPr="000C3DDF" w:rsidRDefault="00392FDE" w:rsidP="00392FDE">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You have the right to access your information, request corrections, object to certain processing, request restriction of processing, and complain to the Information Commissioner's Office if you are unhappy with how your information is used.</w:t>
      </w:r>
    </w:p>
    <w:p w14:paraId="7325A33B" w14:textId="77777777" w:rsidR="00392FDE" w:rsidRPr="000C3DDF" w:rsidRDefault="00392FDE" w:rsidP="00392FDE">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How long Vida Healthcare keeps your records for</w:t>
      </w:r>
    </w:p>
    <w:p w14:paraId="05F40F64" w14:textId="77777777" w:rsidR="00392FDE" w:rsidRPr="000C3DDF" w:rsidRDefault="00392FDE" w:rsidP="00392FDE">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If your application is unsuccessful, we will normally retain your recruitment records for up to 12 months after the recruitment process has ended, unless a longer retention period is required by law. If you are appointed, relevant information will become part of your employment record.</w:t>
      </w:r>
    </w:p>
    <w:p w14:paraId="7EFF13AA" w14:textId="77777777" w:rsidR="00392FDE" w:rsidRPr="000C3DDF" w:rsidRDefault="00392FDE" w:rsidP="00392FDE">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How Vida Healthcare keeps your records safe</w:t>
      </w:r>
    </w:p>
    <w:p w14:paraId="1AA264A2" w14:textId="77777777" w:rsidR="00392FDE" w:rsidRPr="000C3DDF" w:rsidRDefault="00392FDE" w:rsidP="00392FDE">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 xml:space="preserve">We take the security of your personal information seriously and have robust measures in place to protect it. Your records are stored on secure systems with strict access controls, meaning only authorised staff can view them. All staff are trained in confidentiality and data protection, and we regularly review our systems to ensure information is handled safely and appropriately. We use a combination of technical and organisational safeguards, including secure networks, encryption, and audit logs to monitor access to records. We also follow NHS and legal standards for information security, ensuring your data is protected against unauthorised access, loss, or misuse </w:t>
      </w:r>
      <w:proofErr w:type="gramStart"/>
      <w:r w:rsidRPr="000C3DDF">
        <w:rPr>
          <w:rFonts w:ascii="Plus Jakarta Sans" w:hAnsi="Plus Jakarta Sans" w:cs="Segoe UI"/>
          <w:color w:val="33696D"/>
          <w:lang w:eastAsia="en-GB"/>
        </w:rPr>
        <w:t>at all times</w:t>
      </w:r>
      <w:proofErr w:type="gramEnd"/>
      <w:r w:rsidRPr="000C3DDF">
        <w:rPr>
          <w:rFonts w:ascii="Plus Jakarta Sans" w:hAnsi="Plus Jakarta Sans" w:cs="Segoe UI"/>
          <w:color w:val="33696D"/>
          <w:lang w:eastAsia="en-GB"/>
        </w:rPr>
        <w:t>.</w:t>
      </w:r>
    </w:p>
    <w:p w14:paraId="62FB68B3" w14:textId="77777777" w:rsidR="00392FDE" w:rsidRDefault="00392FDE" w:rsidP="00392FDE">
      <w:pPr>
        <w:ind w:left="567"/>
        <w:rPr>
          <w:rFonts w:asciiTheme="minorHAnsi" w:hAnsiTheme="minorHAnsi" w:cstheme="minorHAnsi"/>
        </w:rPr>
      </w:pPr>
    </w:p>
    <w:p w14:paraId="3D8AC3F4" w14:textId="77777777" w:rsidR="00E8286D" w:rsidRPr="0028709E" w:rsidRDefault="00E8286D" w:rsidP="00154D79">
      <w:pPr>
        <w:ind w:left="567"/>
        <w:rPr>
          <w:rFonts w:ascii="Calibri" w:hAnsi="Calibri"/>
          <w:sz w:val="22"/>
          <w:szCs w:val="22"/>
        </w:rPr>
      </w:pPr>
    </w:p>
    <w:sectPr w:rsidR="00E8286D" w:rsidRPr="0028709E" w:rsidSect="00632C85">
      <w:headerReference w:type="even" r:id="rId12"/>
      <w:headerReference w:type="default" r:id="rId13"/>
      <w:footerReference w:type="default" r:id="rId14"/>
      <w:headerReference w:type="first" r:id="rId15"/>
      <w:pgSz w:w="11907" w:h="16840" w:code="9"/>
      <w:pgMar w:top="2835" w:right="567" w:bottom="567" w:left="567" w:header="567"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BD313" w14:textId="77777777" w:rsidR="00587405" w:rsidRDefault="00587405">
      <w:r>
        <w:separator/>
      </w:r>
    </w:p>
  </w:endnote>
  <w:endnote w:type="continuationSeparator" w:id="0">
    <w:p w14:paraId="2C427E88" w14:textId="77777777" w:rsidR="00587405" w:rsidRDefault="00587405">
      <w:r>
        <w:continuationSeparator/>
      </w:r>
    </w:p>
  </w:endnote>
  <w:endnote w:type="continuationNotice" w:id="1">
    <w:p w14:paraId="3E453E23" w14:textId="77777777" w:rsidR="00587405" w:rsidRDefault="00587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utf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Plus Jakarta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D" w14:textId="77777777" w:rsidR="00152615" w:rsidRDefault="00152615" w:rsidP="00B060E9">
    <w:pPr>
      <w:pStyle w:val="Footer"/>
      <w:ind w:left="900" w:right="873"/>
    </w:pPr>
  </w:p>
  <w:p w14:paraId="3D8AC3FE" w14:textId="584ACCCC" w:rsidR="00152615" w:rsidRPr="009B296A" w:rsidRDefault="00152615"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sidRPr="009B296A">
      <w:rPr>
        <w:rFonts w:ascii="Arial" w:eastAsiaTheme="minorEastAsia" w:hAnsi="Arial" w:cs="Arial"/>
        <w:noProof/>
        <w:color w:val="365F91" w:themeColor="accent1" w:themeShade="BF"/>
        <w:sz w:val="14"/>
        <w:szCs w:val="22"/>
        <w:lang w:eastAsia="en-GB"/>
      </w:rPr>
      <w:drawing>
        <wp:anchor distT="0" distB="0" distL="114300" distR="114300" simplePos="0" relativeHeight="251658243" behindDoc="0" locked="0" layoutInCell="1" allowOverlap="1" wp14:anchorId="3D8AC409" wp14:editId="3D8AC40A">
          <wp:simplePos x="0" y="0"/>
          <wp:positionH relativeFrom="column">
            <wp:posOffset>-171450</wp:posOffset>
          </wp:positionH>
          <wp:positionV relativeFrom="paragraph">
            <wp:posOffset>1905</wp:posOffset>
          </wp:positionV>
          <wp:extent cx="723900" cy="571500"/>
          <wp:effectExtent l="0" t="0" r="0" b="0"/>
          <wp:wrapNone/>
          <wp:docPr id="7" name="Picture 7" descr="Positive-about-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sitive-about-disabled"/>
                  <pic:cNvPicPr>
                    <a:picLocks noChangeAspect="1" noChangeArrowheads="1"/>
                  </pic:cNvPicPr>
                </pic:nvPicPr>
                <pic:blipFill>
                  <a:blip r:embed="rId1"/>
                  <a:srcRect/>
                  <a:stretch>
                    <a:fillRect/>
                  </a:stretch>
                </pic:blipFill>
                <pic:spPr bwMode="auto">
                  <a:xfrm>
                    <a:off x="0" y="0"/>
                    <a:ext cx="723900" cy="571500"/>
                  </a:xfrm>
                  <a:prstGeom prst="rect">
                    <a:avLst/>
                  </a:prstGeom>
                  <a:noFill/>
                  <a:ln w="9525">
                    <a:noFill/>
                    <a:miter lim="800000"/>
                    <a:headEnd/>
                    <a:tailEnd/>
                  </a:ln>
                </pic:spPr>
              </pic:pic>
            </a:graphicData>
          </a:graphic>
        </wp:anchor>
      </w:drawing>
    </w:r>
    <w:r w:rsidRPr="009B296A">
      <w:rPr>
        <w:rFonts w:ascii="Arial" w:eastAsiaTheme="minorEastAsia" w:hAnsi="Arial" w:cs="Arial"/>
        <w:color w:val="365F91" w:themeColor="accent1" w:themeShade="BF"/>
        <w:sz w:val="14"/>
        <w:szCs w:val="22"/>
        <w:lang w:eastAsia="en-GB"/>
      </w:rPr>
      <w:t>V</w:t>
    </w:r>
    <w:r w:rsidRPr="009B296A">
      <w:rPr>
        <w:rFonts w:ascii="Arial" w:eastAsiaTheme="minorEastAsia" w:hAnsi="Arial" w:cs="Arial"/>
        <w:i/>
        <w:iCs/>
        <w:color w:val="365F91" w:themeColor="accent1" w:themeShade="BF"/>
        <w:sz w:val="14"/>
        <w:szCs w:val="22"/>
        <w:lang w:eastAsia="en-GB"/>
      </w:rPr>
      <w:t>ida Healthcare Partners provide NHS medical care from Carole Brown Health Centre</w:t>
    </w:r>
    <w:r w:rsidR="00173E67">
      <w:rPr>
        <w:rFonts w:ascii="Arial" w:eastAsiaTheme="minorEastAsia" w:hAnsi="Arial" w:cs="Arial"/>
        <w:i/>
        <w:iCs/>
        <w:color w:val="365F91" w:themeColor="accent1" w:themeShade="BF"/>
        <w:sz w:val="14"/>
        <w:szCs w:val="22"/>
        <w:lang w:eastAsia="en-GB"/>
      </w:rPr>
      <w:t xml:space="preserve"> </w:t>
    </w:r>
    <w:r w:rsidRPr="009B296A">
      <w:rPr>
        <w:rFonts w:ascii="Arial" w:eastAsiaTheme="minorEastAsia" w:hAnsi="Arial" w:cs="Arial"/>
        <w:i/>
        <w:iCs/>
        <w:color w:val="365F91" w:themeColor="accent1" w:themeShade="BF"/>
        <w:sz w:val="14"/>
        <w:szCs w:val="22"/>
        <w:lang w:eastAsia="en-GB"/>
      </w:rPr>
      <w:t xml:space="preserve">(Dersingham), Gayton Road Health Centre (King's Lynn), Hunstanton Medical Practice (Hunstanton), </w:t>
    </w:r>
    <w:r w:rsidR="00FA00BE">
      <w:rPr>
        <w:rFonts w:ascii="Arial" w:eastAsiaTheme="minorEastAsia" w:hAnsi="Arial" w:cs="Arial"/>
        <w:i/>
        <w:iCs/>
        <w:color w:val="365F91" w:themeColor="accent1" w:themeShade="BF"/>
        <w:sz w:val="14"/>
        <w:szCs w:val="22"/>
        <w:lang w:eastAsia="en-GB"/>
      </w:rPr>
      <w:t xml:space="preserve">and </w:t>
    </w:r>
    <w:r w:rsidRPr="009B296A">
      <w:rPr>
        <w:rFonts w:ascii="Arial" w:eastAsiaTheme="minorEastAsia" w:hAnsi="Arial" w:cs="Arial"/>
        <w:i/>
        <w:iCs/>
        <w:color w:val="365F91" w:themeColor="accent1" w:themeShade="BF"/>
        <w:sz w:val="14"/>
        <w:szCs w:val="22"/>
        <w:lang w:eastAsia="en-GB"/>
      </w:rPr>
      <w:t>St Augustine’s Surgery (King's Lynn).</w:t>
    </w:r>
  </w:p>
  <w:p w14:paraId="3D8AC3FF" w14:textId="77777777" w:rsidR="00152615" w:rsidRDefault="00152615"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sidRPr="009B296A">
      <w:rPr>
        <w:rFonts w:ascii="Arial" w:eastAsiaTheme="minorEastAsia" w:hAnsi="Arial" w:cs="Arial"/>
        <w:i/>
        <w:iCs/>
        <w:color w:val="365F91" w:themeColor="accent1" w:themeShade="BF"/>
        <w:sz w:val="14"/>
        <w:szCs w:val="22"/>
        <w:lang w:eastAsia="en-GB"/>
      </w:rPr>
      <w:t>The Practice is Research Active</w:t>
    </w:r>
  </w:p>
  <w:p w14:paraId="3D8AC400" w14:textId="77777777" w:rsidR="006709C9" w:rsidRPr="009B296A" w:rsidRDefault="008212B9"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Pr>
        <w:rFonts w:ascii="Arial" w:eastAsiaTheme="minorEastAsia" w:hAnsi="Arial" w:cs="Arial"/>
        <w:i/>
        <w:iCs/>
        <w:color w:val="365F91" w:themeColor="accent1" w:themeShade="BF"/>
        <w:sz w:val="14"/>
        <w:szCs w:val="22"/>
        <w:lang w:eastAsia="en-GB"/>
      </w:rPr>
      <w:t>www.vidahealthcare.nhs.</w:t>
    </w:r>
    <w:r w:rsidR="006709C9">
      <w:rPr>
        <w:rFonts w:ascii="Arial" w:eastAsiaTheme="minorEastAsia" w:hAnsi="Arial" w:cs="Arial"/>
        <w:i/>
        <w:iCs/>
        <w:color w:val="365F91" w:themeColor="accent1" w:themeShade="BF"/>
        <w:sz w:val="14"/>
        <w:szCs w:val="22"/>
        <w:lang w:eastAsia="en-GB"/>
      </w:rPr>
      <w:t>uk</w:t>
    </w:r>
  </w:p>
  <w:p w14:paraId="3D8AC401" w14:textId="77777777" w:rsidR="00152615" w:rsidRDefault="00152615" w:rsidP="007A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E00F8" w14:textId="77777777" w:rsidR="00587405" w:rsidRDefault="00587405">
      <w:r>
        <w:separator/>
      </w:r>
    </w:p>
  </w:footnote>
  <w:footnote w:type="continuationSeparator" w:id="0">
    <w:p w14:paraId="6DAB0734" w14:textId="77777777" w:rsidR="00587405" w:rsidRDefault="00587405">
      <w:r>
        <w:continuationSeparator/>
      </w:r>
    </w:p>
  </w:footnote>
  <w:footnote w:type="continuationNotice" w:id="1">
    <w:p w14:paraId="1C9BD1DA" w14:textId="77777777" w:rsidR="00587405" w:rsidRDefault="005874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9" w14:textId="77777777" w:rsidR="00152615" w:rsidRDefault="00E77CAD">
    <w:pPr>
      <w:pStyle w:val="Header"/>
    </w:pPr>
    <w:r>
      <w:rPr>
        <w:noProof/>
      </w:rPr>
      <w:pict w14:anchorId="3D8AC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left:0;text-align:left;margin-left:0;margin-top:0;width:431.55pt;height:602.05pt;z-index:-251658239;mso-position-horizontal:center;mso-position-horizontal-relative:margin;mso-position-vertical:center;mso-position-vertical-relative:margin" o:allowincell="f">
          <v:imagedata r:id="rId1" o:title="VidaHealthcare-Ti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A" w14:textId="5CAD8ECA" w:rsidR="00152615" w:rsidRDefault="00FA00BE">
    <w:pPr>
      <w:pStyle w:val="Header"/>
    </w:pPr>
    <w:r>
      <w:rPr>
        <w:noProof/>
        <w:lang w:eastAsia="en-GB"/>
      </w:rPr>
      <mc:AlternateContent>
        <mc:Choice Requires="wps">
          <w:drawing>
            <wp:anchor distT="0" distB="0" distL="114300" distR="114300" simplePos="0" relativeHeight="251656704" behindDoc="0" locked="0" layoutInCell="1" allowOverlap="1" wp14:anchorId="1A1ACFF9" wp14:editId="4F7936BB">
              <wp:simplePos x="0" y="0"/>
              <wp:positionH relativeFrom="column">
                <wp:posOffset>3357880</wp:posOffset>
              </wp:positionH>
              <wp:positionV relativeFrom="paragraph">
                <wp:posOffset>-122555</wp:posOffset>
              </wp:positionV>
              <wp:extent cx="1710000" cy="648000"/>
              <wp:effectExtent l="0" t="0" r="241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3D8AC40E" w14:textId="77777777" w:rsidR="00226AE7" w:rsidRPr="008D016D" w:rsidRDefault="00226AE7" w:rsidP="00226AE7">
                          <w:pPr>
                            <w:pStyle w:val="CompanyName"/>
                            <w:jc w:val="left"/>
                            <w:rPr>
                              <w:rStyle w:val="AddressHeaderChar"/>
                              <w:color w:val="808080"/>
                              <w:sz w:val="16"/>
                            </w:rPr>
                          </w:pPr>
                          <w:r w:rsidRPr="008D016D">
                            <w:rPr>
                              <w:sz w:val="16"/>
                            </w:rPr>
                            <w:t xml:space="preserve">Carole Brown Health Centre </w:t>
                          </w:r>
                          <w:r w:rsidRPr="008D016D">
                            <w:rPr>
                              <w:sz w:val="16"/>
                            </w:rPr>
                            <w:br/>
                          </w:r>
                          <w:r w:rsidRPr="008D016D">
                            <w:rPr>
                              <w:rStyle w:val="AddressHeaderChar"/>
                              <w:color w:val="808080"/>
                              <w:sz w:val="16"/>
                            </w:rPr>
                            <w:t>St Nicholas Court, Church Lane, Dersingham, PE31 6GZ</w:t>
                          </w:r>
                        </w:p>
                        <w:p w14:paraId="3D8AC40F" w14:textId="58A3AE65" w:rsidR="00226AE7" w:rsidRPr="008D016D" w:rsidRDefault="00226AE7" w:rsidP="00226AE7">
                          <w:pPr>
                            <w:pStyle w:val="AddressHeader"/>
                            <w:jc w:val="left"/>
                            <w:rPr>
                              <w:b/>
                              <w:color w:val="808080"/>
                              <w:sz w:val="16"/>
                              <w:lang w:val="de-DE"/>
                            </w:rPr>
                          </w:pPr>
                          <w:r w:rsidRPr="008D016D">
                            <w:rPr>
                              <w:b/>
                              <w:color w:val="808080"/>
                              <w:sz w:val="16"/>
                              <w:lang w:val="de-DE"/>
                            </w:rPr>
                            <w:t xml:space="preserve">Tel: 01485 500 139 </w:t>
                          </w:r>
                          <w:r w:rsidRPr="008D016D">
                            <w:rPr>
                              <w:b/>
                              <w:color w:val="808080"/>
                              <w:sz w:val="16"/>
                              <w:lang w:val="de-DE"/>
                            </w:rPr>
                            <w:br/>
                            <w:t>Fax:  01485 545 378</w:t>
                          </w:r>
                        </w:p>
                        <w:p w14:paraId="3D8AC410"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ACFF9" id="_x0000_t202" coordsize="21600,21600" o:spt="202" path="m,l,21600r21600,l21600,xe">
              <v:stroke joinstyle="miter"/>
              <v:path gradientshapeok="t" o:connecttype="rect"/>
            </v:shapetype>
            <v:shape id="Text Box 3" o:spid="_x0000_s1026" type="#_x0000_t202" style="position:absolute;left:0;text-align:left;margin-left:264.4pt;margin-top:-9.65pt;width:134.6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Q1FAIAACs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">
              <v:textbox>
                <w:txbxContent>
                  <w:p w14:paraId="3D8AC40E" w14:textId="77777777" w:rsidR="00226AE7" w:rsidRPr="008D016D" w:rsidRDefault="00226AE7" w:rsidP="00226AE7">
                    <w:pPr>
                      <w:pStyle w:val="CompanyName"/>
                      <w:jc w:val="left"/>
                      <w:rPr>
                        <w:rStyle w:val="AddressHeaderChar"/>
                        <w:color w:val="808080"/>
                        <w:sz w:val="16"/>
                      </w:rPr>
                    </w:pPr>
                    <w:r w:rsidRPr="008D016D">
                      <w:rPr>
                        <w:sz w:val="16"/>
                      </w:rPr>
                      <w:t xml:space="preserve">Carole Brown Health Centre </w:t>
                    </w:r>
                    <w:r w:rsidRPr="008D016D">
                      <w:rPr>
                        <w:sz w:val="16"/>
                      </w:rPr>
                      <w:br/>
                    </w:r>
                    <w:r w:rsidRPr="008D016D">
                      <w:rPr>
                        <w:rStyle w:val="AddressHeaderChar"/>
                        <w:color w:val="808080"/>
                        <w:sz w:val="16"/>
                      </w:rPr>
                      <w:t>St Nicholas Court, Church Lane, Dersingham, PE31 6GZ</w:t>
                    </w:r>
                  </w:p>
                  <w:p w14:paraId="3D8AC40F" w14:textId="58A3AE65" w:rsidR="00226AE7" w:rsidRPr="008D016D" w:rsidRDefault="00226AE7" w:rsidP="00226AE7">
                    <w:pPr>
                      <w:pStyle w:val="AddressHeader"/>
                      <w:jc w:val="left"/>
                      <w:rPr>
                        <w:b/>
                        <w:color w:val="808080"/>
                        <w:sz w:val="16"/>
                        <w:lang w:val="de-DE"/>
                      </w:rPr>
                    </w:pPr>
                    <w:r w:rsidRPr="008D016D">
                      <w:rPr>
                        <w:b/>
                        <w:color w:val="808080"/>
                        <w:sz w:val="16"/>
                        <w:lang w:val="de-DE"/>
                      </w:rPr>
                      <w:t xml:space="preserve">Tel: 01485 500 139 </w:t>
                    </w:r>
                    <w:r w:rsidRPr="008D016D">
                      <w:rPr>
                        <w:b/>
                        <w:color w:val="808080"/>
                        <w:sz w:val="16"/>
                        <w:lang w:val="de-DE"/>
                      </w:rPr>
                      <w:br/>
                      <w:t>Fax:  01485 545 378</w:t>
                    </w:r>
                  </w:p>
                  <w:p w14:paraId="3D8AC410" w14:textId="77777777" w:rsidR="00226AE7" w:rsidRDefault="00226AE7" w:rsidP="00226AE7"/>
                </w:txbxContent>
              </v:textbox>
            </v:shape>
          </w:pict>
        </mc:Fallback>
      </mc:AlternateContent>
    </w:r>
    <w:r w:rsidR="004E28FC">
      <w:rPr>
        <w:noProof/>
        <w:lang w:eastAsia="en-GB"/>
      </w:rPr>
      <mc:AlternateContent>
        <mc:Choice Requires="wps">
          <w:drawing>
            <wp:anchor distT="0" distB="0" distL="114300" distR="114300" simplePos="0" relativeHeight="251659776" behindDoc="0" locked="0" layoutInCell="1" allowOverlap="1" wp14:anchorId="24037C9E" wp14:editId="71FD9BAD">
              <wp:simplePos x="0" y="0"/>
              <wp:positionH relativeFrom="margin">
                <wp:align>right</wp:align>
              </wp:positionH>
              <wp:positionV relativeFrom="paragraph">
                <wp:posOffset>-120024</wp:posOffset>
              </wp:positionV>
              <wp:extent cx="1710000" cy="648000"/>
              <wp:effectExtent l="0" t="0" r="2413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75317EAE" w14:textId="77777777" w:rsidR="00247289" w:rsidRPr="008D016D" w:rsidRDefault="00247289" w:rsidP="00247289">
                          <w:pPr>
                            <w:pStyle w:val="CompanyName"/>
                            <w:jc w:val="left"/>
                            <w:rPr>
                              <w:rStyle w:val="AddressHeaderChar"/>
                              <w:b w:val="0"/>
                              <w:color w:val="808080"/>
                              <w:sz w:val="16"/>
                            </w:rPr>
                          </w:pPr>
                          <w:r w:rsidRPr="008D016D">
                            <w:rPr>
                              <w:sz w:val="16"/>
                            </w:rPr>
                            <w:t xml:space="preserve">Gayton Road Health Centre </w:t>
                          </w:r>
                          <w:r w:rsidRPr="008D016D">
                            <w:rPr>
                              <w:sz w:val="16"/>
                            </w:rPr>
                            <w:br/>
                          </w:r>
                          <w:r w:rsidRPr="008D016D">
                            <w:rPr>
                              <w:rStyle w:val="AddressHeaderChar"/>
                              <w:color w:val="808080"/>
                              <w:sz w:val="16"/>
                            </w:rPr>
                            <w:t xml:space="preserve">Gayton Road, King’s Lynn, </w:t>
                          </w:r>
                          <w:r w:rsidRPr="008D016D">
                            <w:rPr>
                              <w:rStyle w:val="AddressHeaderChar"/>
                              <w:color w:val="808080"/>
                              <w:sz w:val="16"/>
                            </w:rPr>
                            <w:br/>
                            <w:t>Norfolk, PE30 4DY</w:t>
                          </w:r>
                        </w:p>
                        <w:p w14:paraId="06D5DA8A" w14:textId="77777777" w:rsidR="00247289" w:rsidRPr="008D016D" w:rsidRDefault="00247289" w:rsidP="00247289">
                          <w:pPr>
                            <w:pStyle w:val="AddressHeader"/>
                            <w:jc w:val="left"/>
                            <w:rPr>
                              <w:b/>
                              <w:color w:val="808080"/>
                              <w:sz w:val="16"/>
                            </w:rPr>
                          </w:pPr>
                          <w:r w:rsidRPr="008D016D">
                            <w:rPr>
                              <w:b/>
                              <w:color w:val="808080"/>
                              <w:sz w:val="16"/>
                            </w:rPr>
                            <w:t xml:space="preserve">Tel: 01553 600 075 </w:t>
                          </w:r>
                          <w:r w:rsidRPr="008D016D">
                            <w:rPr>
                              <w:b/>
                              <w:color w:val="808080"/>
                              <w:sz w:val="16"/>
                            </w:rPr>
                            <w:br/>
                            <w:t>Fax: 01553 600 985</w:t>
                          </w:r>
                        </w:p>
                        <w:p w14:paraId="3D8AC414"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37C9E" id="Text Box 4" o:spid="_x0000_s1027" type="#_x0000_t202" style="position:absolute;left:0;text-align:left;margin-left:83.45pt;margin-top:-9.45pt;width:134.65pt;height:51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VFwIAADI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">
              <v:textbox>
                <w:txbxContent>
                  <w:p w14:paraId="75317EAE" w14:textId="77777777" w:rsidR="00247289" w:rsidRPr="008D016D" w:rsidRDefault="00247289" w:rsidP="00247289">
                    <w:pPr>
                      <w:pStyle w:val="CompanyName"/>
                      <w:jc w:val="left"/>
                      <w:rPr>
                        <w:rStyle w:val="AddressHeaderChar"/>
                        <w:b w:val="0"/>
                        <w:color w:val="808080"/>
                        <w:sz w:val="16"/>
                      </w:rPr>
                    </w:pPr>
                    <w:r w:rsidRPr="008D016D">
                      <w:rPr>
                        <w:sz w:val="16"/>
                      </w:rPr>
                      <w:t xml:space="preserve">Gayton Road Health Centre </w:t>
                    </w:r>
                    <w:r w:rsidRPr="008D016D">
                      <w:rPr>
                        <w:sz w:val="16"/>
                      </w:rPr>
                      <w:br/>
                    </w:r>
                    <w:r w:rsidRPr="008D016D">
                      <w:rPr>
                        <w:rStyle w:val="AddressHeaderChar"/>
                        <w:color w:val="808080"/>
                        <w:sz w:val="16"/>
                      </w:rPr>
                      <w:t xml:space="preserve">Gayton Road, King’s Lynn, </w:t>
                    </w:r>
                    <w:r w:rsidRPr="008D016D">
                      <w:rPr>
                        <w:rStyle w:val="AddressHeaderChar"/>
                        <w:color w:val="808080"/>
                        <w:sz w:val="16"/>
                      </w:rPr>
                      <w:br/>
                      <w:t>Norfolk, PE30 4DY</w:t>
                    </w:r>
                  </w:p>
                  <w:p w14:paraId="06D5DA8A" w14:textId="77777777" w:rsidR="00247289" w:rsidRPr="008D016D" w:rsidRDefault="00247289" w:rsidP="00247289">
                    <w:pPr>
                      <w:pStyle w:val="AddressHeader"/>
                      <w:jc w:val="left"/>
                      <w:rPr>
                        <w:b/>
                        <w:color w:val="808080"/>
                        <w:sz w:val="16"/>
                      </w:rPr>
                    </w:pPr>
                    <w:r w:rsidRPr="008D016D">
                      <w:rPr>
                        <w:b/>
                        <w:color w:val="808080"/>
                        <w:sz w:val="16"/>
                      </w:rPr>
                      <w:t xml:space="preserve">Tel: 01553 600 075 </w:t>
                    </w:r>
                    <w:r w:rsidRPr="008D016D">
                      <w:rPr>
                        <w:b/>
                        <w:color w:val="808080"/>
                        <w:sz w:val="16"/>
                      </w:rPr>
                      <w:br/>
                      <w:t>Fax: 01553 600 985</w:t>
                    </w:r>
                  </w:p>
                  <w:p w14:paraId="3D8AC414" w14:textId="77777777" w:rsidR="00226AE7" w:rsidRDefault="00226AE7" w:rsidP="00226AE7"/>
                </w:txbxContent>
              </v:textbox>
              <w10:wrap anchorx="margin"/>
            </v:shape>
          </w:pict>
        </mc:Fallback>
      </mc:AlternateContent>
    </w:r>
    <w:r w:rsidR="00226AE7">
      <w:rPr>
        <w:noProof/>
        <w:lang w:eastAsia="en-GB"/>
      </w:rPr>
      <w:drawing>
        <wp:anchor distT="0" distB="0" distL="114300" distR="114300" simplePos="0" relativeHeight="251653632" behindDoc="0" locked="0" layoutInCell="1" allowOverlap="1" wp14:anchorId="3D8AC406" wp14:editId="294A2E91">
          <wp:simplePos x="0" y="0"/>
          <wp:positionH relativeFrom="column">
            <wp:posOffset>-74295</wp:posOffset>
          </wp:positionH>
          <wp:positionV relativeFrom="paragraph">
            <wp:posOffset>-217170</wp:posOffset>
          </wp:positionV>
          <wp:extent cx="1152525" cy="1206500"/>
          <wp:effectExtent l="19050" t="0" r="9525" b="0"/>
          <wp:wrapSquare wrapText="right"/>
          <wp:docPr id="5" name="Picture 5" descr="VidaHealthcare-FinLogo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daHealthcare-FinLogopath"/>
                  <pic:cNvPicPr>
                    <a:picLocks noChangeAspect="1" noChangeArrowheads="1"/>
                  </pic:cNvPicPr>
                </pic:nvPicPr>
                <pic:blipFill>
                  <a:blip r:embed="rId1"/>
                  <a:srcRect/>
                  <a:stretch>
                    <a:fillRect/>
                  </a:stretch>
                </pic:blipFill>
                <pic:spPr bwMode="auto">
                  <a:xfrm>
                    <a:off x="0" y="0"/>
                    <a:ext cx="1152525" cy="1206500"/>
                  </a:xfrm>
                  <a:prstGeom prst="rect">
                    <a:avLst/>
                  </a:prstGeom>
                  <a:noFill/>
                  <a:ln w="9525">
                    <a:noFill/>
                    <a:miter lim="800000"/>
                    <a:headEnd/>
                    <a:tailEnd/>
                  </a:ln>
                </pic:spPr>
              </pic:pic>
            </a:graphicData>
          </a:graphic>
        </wp:anchor>
      </w:drawing>
    </w:r>
  </w:p>
  <w:p w14:paraId="3D8AC3FB" w14:textId="2E043F67" w:rsidR="00152615" w:rsidRDefault="00FA00BE">
    <w:pPr>
      <w:pStyle w:val="Header"/>
    </w:pPr>
    <w:r>
      <w:rPr>
        <w:noProof/>
        <w:lang w:eastAsia="en-GB"/>
      </w:rPr>
      <mc:AlternateContent>
        <mc:Choice Requires="wps">
          <w:drawing>
            <wp:anchor distT="0" distB="0" distL="114300" distR="114300" simplePos="0" relativeHeight="251660800" behindDoc="0" locked="0" layoutInCell="1" allowOverlap="1" wp14:anchorId="3F546C5A" wp14:editId="1DE927C0">
              <wp:simplePos x="0" y="0"/>
              <wp:positionH relativeFrom="column">
                <wp:posOffset>3359150</wp:posOffset>
              </wp:positionH>
              <wp:positionV relativeFrom="paragraph">
                <wp:posOffset>388620</wp:posOffset>
              </wp:positionV>
              <wp:extent cx="1710000" cy="648000"/>
              <wp:effectExtent l="0" t="0" r="2413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384BAE79" w14:textId="77777777" w:rsidR="00247289" w:rsidRDefault="00247289" w:rsidP="00247289">
                          <w:pPr>
                            <w:pStyle w:val="CompanyName"/>
                            <w:spacing w:after="0"/>
                            <w:jc w:val="left"/>
                            <w:rPr>
                              <w:rStyle w:val="AddressHeaderChar"/>
                              <w:color w:val="808080"/>
                              <w:sz w:val="16"/>
                            </w:rPr>
                          </w:pPr>
                          <w:r>
                            <w:rPr>
                              <w:sz w:val="16"/>
                            </w:rPr>
                            <w:t>Hunstanton Medical Practice</w:t>
                          </w:r>
                          <w:r w:rsidRPr="008D016D">
                            <w:rPr>
                              <w:sz w:val="16"/>
                            </w:rPr>
                            <w:br/>
                          </w:r>
                          <w:r>
                            <w:rPr>
                              <w:rStyle w:val="AddressHeaderChar"/>
                              <w:color w:val="808080"/>
                              <w:sz w:val="16"/>
                            </w:rPr>
                            <w:t>Valentine Road, Hunstanton</w:t>
                          </w:r>
                          <w:r w:rsidRPr="008D016D">
                            <w:rPr>
                              <w:rStyle w:val="AddressHeaderChar"/>
                              <w:color w:val="808080"/>
                              <w:sz w:val="16"/>
                            </w:rPr>
                            <w:t>,</w:t>
                          </w:r>
                          <w:r>
                            <w:rPr>
                              <w:rStyle w:val="AddressHeaderChar"/>
                              <w:color w:val="808080"/>
                              <w:sz w:val="16"/>
                            </w:rPr>
                            <w:t xml:space="preserve"> </w:t>
                          </w:r>
                        </w:p>
                        <w:p w14:paraId="4A712BCD" w14:textId="30F3593D" w:rsidR="00247289" w:rsidRDefault="00247289" w:rsidP="00247289">
                          <w:pPr>
                            <w:pStyle w:val="CompanyName"/>
                            <w:spacing w:after="0"/>
                            <w:jc w:val="left"/>
                            <w:rPr>
                              <w:rStyle w:val="AddressHeaderChar"/>
                              <w:color w:val="808080"/>
                              <w:sz w:val="16"/>
                            </w:rPr>
                          </w:pPr>
                          <w:r w:rsidRPr="008D016D">
                            <w:rPr>
                              <w:rStyle w:val="AddressHeaderChar"/>
                              <w:color w:val="808080"/>
                              <w:sz w:val="16"/>
                            </w:rPr>
                            <w:t xml:space="preserve">Norfolk, </w:t>
                          </w:r>
                          <w:r>
                            <w:rPr>
                              <w:rStyle w:val="AddressHeaderChar"/>
                              <w:color w:val="808080"/>
                              <w:sz w:val="16"/>
                            </w:rPr>
                            <w:t>PE36 5DN</w:t>
                          </w:r>
                        </w:p>
                        <w:p w14:paraId="72AA3B20" w14:textId="77777777" w:rsidR="00247289" w:rsidRPr="008D016D" w:rsidRDefault="00247289" w:rsidP="00247289">
                          <w:pPr>
                            <w:pStyle w:val="CompanyName"/>
                            <w:spacing w:after="0"/>
                            <w:jc w:val="left"/>
                            <w:rPr>
                              <w:rStyle w:val="AddressHeaderChar"/>
                              <w:color w:val="808080"/>
                              <w:sz w:val="12"/>
                              <w:szCs w:val="12"/>
                            </w:rPr>
                          </w:pPr>
                        </w:p>
                        <w:p w14:paraId="07AB2ACC" w14:textId="684D9763" w:rsidR="00247289" w:rsidRPr="008D016D" w:rsidRDefault="00247289" w:rsidP="00247289">
                          <w:pPr>
                            <w:pStyle w:val="AddressHeader"/>
                            <w:jc w:val="left"/>
                            <w:rPr>
                              <w:b/>
                              <w:color w:val="808080"/>
                              <w:sz w:val="16"/>
                              <w:lang w:val="de-DE"/>
                            </w:rPr>
                          </w:pPr>
                          <w:r w:rsidRPr="008D016D">
                            <w:rPr>
                              <w:b/>
                              <w:color w:val="808080"/>
                              <w:sz w:val="16"/>
                              <w:lang w:val="de-DE"/>
                            </w:rPr>
                            <w:t>Tel: 01</w:t>
                          </w:r>
                          <w:r w:rsidR="00B8096F">
                            <w:rPr>
                              <w:b/>
                              <w:color w:val="808080"/>
                              <w:sz w:val="16"/>
                              <w:lang w:val="de-DE"/>
                            </w:rPr>
                            <w:t>485</w:t>
                          </w:r>
                          <w:r w:rsidRPr="008D016D">
                            <w:rPr>
                              <w:b/>
                              <w:color w:val="808080"/>
                              <w:sz w:val="16"/>
                              <w:lang w:val="de-DE"/>
                            </w:rPr>
                            <w:t xml:space="preserve"> </w:t>
                          </w:r>
                          <w:r w:rsidR="00B8096F">
                            <w:rPr>
                              <w:b/>
                              <w:color w:val="808080"/>
                              <w:sz w:val="16"/>
                              <w:lang w:val="de-DE"/>
                            </w:rPr>
                            <w:t>532 859</w:t>
                          </w:r>
                          <w:r w:rsidRPr="008D016D">
                            <w:rPr>
                              <w:b/>
                              <w:color w:val="808080"/>
                              <w:sz w:val="16"/>
                              <w:lang w:val="de-DE"/>
                            </w:rPr>
                            <w:t xml:space="preserve"> </w:t>
                          </w:r>
                          <w:r w:rsidRPr="008D016D">
                            <w:rPr>
                              <w:b/>
                              <w:color w:val="808080"/>
                              <w:sz w:val="16"/>
                              <w:lang w:val="de-DE"/>
                            </w:rPr>
                            <w:br/>
                            <w:t>Fax: 01553 771 463</w:t>
                          </w:r>
                        </w:p>
                        <w:p w14:paraId="3D8AC417"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46C5A" id="Text Box 8" o:spid="_x0000_s1028" type="#_x0000_t202" style="position:absolute;left:0;text-align:left;margin-left:264.5pt;margin-top:30.6pt;width:134.65pt;height: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0F7GQIAADI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">
              <v:textbox>
                <w:txbxContent>
                  <w:p w14:paraId="384BAE79" w14:textId="77777777" w:rsidR="00247289" w:rsidRDefault="00247289" w:rsidP="00247289">
                    <w:pPr>
                      <w:pStyle w:val="CompanyName"/>
                      <w:spacing w:after="0"/>
                      <w:jc w:val="left"/>
                      <w:rPr>
                        <w:rStyle w:val="AddressHeaderChar"/>
                        <w:color w:val="808080"/>
                        <w:sz w:val="16"/>
                      </w:rPr>
                    </w:pPr>
                    <w:r>
                      <w:rPr>
                        <w:sz w:val="16"/>
                      </w:rPr>
                      <w:t>Hunstanton Medical Practice</w:t>
                    </w:r>
                    <w:r w:rsidRPr="008D016D">
                      <w:rPr>
                        <w:sz w:val="16"/>
                      </w:rPr>
                      <w:br/>
                    </w:r>
                    <w:r>
                      <w:rPr>
                        <w:rStyle w:val="AddressHeaderChar"/>
                        <w:color w:val="808080"/>
                        <w:sz w:val="16"/>
                      </w:rPr>
                      <w:t>Valentine Road, Hunstanton</w:t>
                    </w:r>
                    <w:r w:rsidRPr="008D016D">
                      <w:rPr>
                        <w:rStyle w:val="AddressHeaderChar"/>
                        <w:color w:val="808080"/>
                        <w:sz w:val="16"/>
                      </w:rPr>
                      <w:t>,</w:t>
                    </w:r>
                    <w:r>
                      <w:rPr>
                        <w:rStyle w:val="AddressHeaderChar"/>
                        <w:color w:val="808080"/>
                        <w:sz w:val="16"/>
                      </w:rPr>
                      <w:t xml:space="preserve"> </w:t>
                    </w:r>
                  </w:p>
                  <w:p w14:paraId="4A712BCD" w14:textId="30F3593D" w:rsidR="00247289" w:rsidRDefault="00247289" w:rsidP="00247289">
                    <w:pPr>
                      <w:pStyle w:val="CompanyName"/>
                      <w:spacing w:after="0"/>
                      <w:jc w:val="left"/>
                      <w:rPr>
                        <w:rStyle w:val="AddressHeaderChar"/>
                        <w:color w:val="808080"/>
                        <w:sz w:val="16"/>
                      </w:rPr>
                    </w:pPr>
                    <w:r w:rsidRPr="008D016D">
                      <w:rPr>
                        <w:rStyle w:val="AddressHeaderChar"/>
                        <w:color w:val="808080"/>
                        <w:sz w:val="16"/>
                      </w:rPr>
                      <w:t xml:space="preserve">Norfolk, </w:t>
                    </w:r>
                    <w:r>
                      <w:rPr>
                        <w:rStyle w:val="AddressHeaderChar"/>
                        <w:color w:val="808080"/>
                        <w:sz w:val="16"/>
                      </w:rPr>
                      <w:t>PE36 5DN</w:t>
                    </w:r>
                  </w:p>
                  <w:p w14:paraId="72AA3B20" w14:textId="77777777" w:rsidR="00247289" w:rsidRPr="008D016D" w:rsidRDefault="00247289" w:rsidP="00247289">
                    <w:pPr>
                      <w:pStyle w:val="CompanyName"/>
                      <w:spacing w:after="0"/>
                      <w:jc w:val="left"/>
                      <w:rPr>
                        <w:rStyle w:val="AddressHeaderChar"/>
                        <w:color w:val="808080"/>
                        <w:sz w:val="12"/>
                        <w:szCs w:val="12"/>
                      </w:rPr>
                    </w:pPr>
                  </w:p>
                  <w:p w14:paraId="07AB2ACC" w14:textId="684D9763" w:rsidR="00247289" w:rsidRPr="008D016D" w:rsidRDefault="00247289" w:rsidP="00247289">
                    <w:pPr>
                      <w:pStyle w:val="AddressHeader"/>
                      <w:jc w:val="left"/>
                      <w:rPr>
                        <w:b/>
                        <w:color w:val="808080"/>
                        <w:sz w:val="16"/>
                        <w:lang w:val="de-DE"/>
                      </w:rPr>
                    </w:pPr>
                    <w:r w:rsidRPr="008D016D">
                      <w:rPr>
                        <w:b/>
                        <w:color w:val="808080"/>
                        <w:sz w:val="16"/>
                        <w:lang w:val="de-DE"/>
                      </w:rPr>
                      <w:t>Tel: 01</w:t>
                    </w:r>
                    <w:r w:rsidR="00B8096F">
                      <w:rPr>
                        <w:b/>
                        <w:color w:val="808080"/>
                        <w:sz w:val="16"/>
                        <w:lang w:val="de-DE"/>
                      </w:rPr>
                      <w:t>485</w:t>
                    </w:r>
                    <w:r w:rsidRPr="008D016D">
                      <w:rPr>
                        <w:b/>
                        <w:color w:val="808080"/>
                        <w:sz w:val="16"/>
                        <w:lang w:val="de-DE"/>
                      </w:rPr>
                      <w:t xml:space="preserve"> </w:t>
                    </w:r>
                    <w:r w:rsidR="00B8096F">
                      <w:rPr>
                        <w:b/>
                        <w:color w:val="808080"/>
                        <w:sz w:val="16"/>
                        <w:lang w:val="de-DE"/>
                      </w:rPr>
                      <w:t>532 859</w:t>
                    </w:r>
                    <w:r w:rsidRPr="008D016D">
                      <w:rPr>
                        <w:b/>
                        <w:color w:val="808080"/>
                        <w:sz w:val="16"/>
                        <w:lang w:val="de-DE"/>
                      </w:rPr>
                      <w:t xml:space="preserve"> </w:t>
                    </w:r>
                    <w:r w:rsidRPr="008D016D">
                      <w:rPr>
                        <w:b/>
                        <w:color w:val="808080"/>
                        <w:sz w:val="16"/>
                        <w:lang w:val="de-DE"/>
                      </w:rPr>
                      <w:br/>
                      <w:t>Fax: 01553 771 463</w:t>
                    </w:r>
                  </w:p>
                  <w:p w14:paraId="3D8AC417" w14:textId="77777777" w:rsidR="00226AE7" w:rsidRDefault="00226AE7" w:rsidP="00226AE7"/>
                </w:txbxContent>
              </v:textbox>
            </v:shape>
          </w:pict>
        </mc:Fallback>
      </mc:AlternateContent>
    </w:r>
    <w:r w:rsidR="004E28FC">
      <w:rPr>
        <w:noProof/>
      </w:rPr>
      <mc:AlternateContent>
        <mc:Choice Requires="wps">
          <w:drawing>
            <wp:anchor distT="0" distB="0" distL="114300" distR="114300" simplePos="0" relativeHeight="251658248" behindDoc="0" locked="0" layoutInCell="1" allowOverlap="1" wp14:anchorId="7CC92B75" wp14:editId="14A6B7A3">
              <wp:simplePos x="0" y="0"/>
              <wp:positionH relativeFrom="margin">
                <wp:align>right</wp:align>
              </wp:positionH>
              <wp:positionV relativeFrom="paragraph">
                <wp:posOffset>387341</wp:posOffset>
              </wp:positionV>
              <wp:extent cx="1710000" cy="648000"/>
              <wp:effectExtent l="0" t="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6522E903" w14:textId="77777777" w:rsidR="00247289" w:rsidRDefault="00247289" w:rsidP="00247289">
                          <w:pPr>
                            <w:pStyle w:val="CompanyName"/>
                            <w:spacing w:after="0"/>
                            <w:jc w:val="left"/>
                            <w:rPr>
                              <w:rStyle w:val="AddressHeaderChar"/>
                              <w:color w:val="808080"/>
                              <w:sz w:val="16"/>
                            </w:rPr>
                          </w:pPr>
                          <w:r w:rsidRPr="008D016D">
                            <w:rPr>
                              <w:sz w:val="16"/>
                            </w:rPr>
                            <w:t>St.</w:t>
                          </w:r>
                          <w:r>
                            <w:rPr>
                              <w:sz w:val="16"/>
                            </w:rPr>
                            <w:t xml:space="preserve"> </w:t>
                          </w:r>
                          <w:r w:rsidRPr="008D016D">
                            <w:rPr>
                              <w:sz w:val="16"/>
                            </w:rPr>
                            <w:t xml:space="preserve">Augustine’s Surgery </w:t>
                          </w:r>
                          <w:r w:rsidRPr="008D016D">
                            <w:rPr>
                              <w:sz w:val="16"/>
                            </w:rPr>
                            <w:br/>
                          </w:r>
                          <w:r w:rsidRPr="008D016D">
                            <w:rPr>
                              <w:rStyle w:val="AddressHeaderChar"/>
                              <w:color w:val="808080"/>
                              <w:sz w:val="16"/>
                            </w:rPr>
                            <w:t xml:space="preserve">Columbia Way, </w:t>
                          </w:r>
                          <w:r w:rsidRPr="008D016D">
                            <w:rPr>
                              <w:rStyle w:val="AddressHeaderChar"/>
                              <w:color w:val="808080"/>
                              <w:sz w:val="16"/>
                            </w:rPr>
                            <w:br/>
                            <w:t>King’s Lynn, PE30 2LB</w:t>
                          </w:r>
                        </w:p>
                        <w:p w14:paraId="075204AA" w14:textId="77777777" w:rsidR="00247289" w:rsidRPr="008D016D" w:rsidRDefault="00247289" w:rsidP="00247289">
                          <w:pPr>
                            <w:pStyle w:val="CompanyName"/>
                            <w:spacing w:after="0"/>
                            <w:jc w:val="left"/>
                            <w:rPr>
                              <w:rStyle w:val="AddressHeaderChar"/>
                              <w:color w:val="808080"/>
                              <w:sz w:val="12"/>
                              <w:szCs w:val="12"/>
                            </w:rPr>
                          </w:pPr>
                        </w:p>
                        <w:p w14:paraId="7089A8CC" w14:textId="77777777" w:rsidR="00247289" w:rsidRPr="008D016D" w:rsidRDefault="00247289" w:rsidP="00247289">
                          <w:pPr>
                            <w:pStyle w:val="AddressHeader"/>
                            <w:jc w:val="left"/>
                            <w:rPr>
                              <w:b/>
                              <w:color w:val="808080"/>
                              <w:sz w:val="16"/>
                              <w:lang w:val="de-DE"/>
                            </w:rPr>
                          </w:pPr>
                          <w:r w:rsidRPr="008D016D">
                            <w:rPr>
                              <w:b/>
                              <w:color w:val="808080"/>
                              <w:sz w:val="16"/>
                              <w:lang w:val="de-DE"/>
                            </w:rPr>
                            <w:t xml:space="preserve">Tel: 01553 769 614 </w:t>
                          </w:r>
                          <w:r w:rsidRPr="008D016D">
                            <w:rPr>
                              <w:b/>
                              <w:color w:val="808080"/>
                              <w:sz w:val="16"/>
                              <w:lang w:val="de-DE"/>
                            </w:rPr>
                            <w:br/>
                            <w:t>Fax:  01553 769 694</w:t>
                          </w:r>
                        </w:p>
                        <w:p w14:paraId="3D8AC41C"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92B75" id="Text Box 2" o:spid="_x0000_s1029" type="#_x0000_t202" style="position:absolute;left:0;text-align:left;margin-left:83.45pt;margin-top:30.5pt;width:134.65pt;height:51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">
              <v:textbox>
                <w:txbxContent>
                  <w:p w14:paraId="6522E903" w14:textId="77777777" w:rsidR="00247289" w:rsidRDefault="00247289" w:rsidP="00247289">
                    <w:pPr>
                      <w:pStyle w:val="CompanyName"/>
                      <w:spacing w:after="0"/>
                      <w:jc w:val="left"/>
                      <w:rPr>
                        <w:rStyle w:val="AddressHeaderChar"/>
                        <w:color w:val="808080"/>
                        <w:sz w:val="16"/>
                      </w:rPr>
                    </w:pPr>
                    <w:r w:rsidRPr="008D016D">
                      <w:rPr>
                        <w:sz w:val="16"/>
                      </w:rPr>
                      <w:t>St.</w:t>
                    </w:r>
                    <w:r>
                      <w:rPr>
                        <w:sz w:val="16"/>
                      </w:rPr>
                      <w:t xml:space="preserve"> </w:t>
                    </w:r>
                    <w:r w:rsidRPr="008D016D">
                      <w:rPr>
                        <w:sz w:val="16"/>
                      </w:rPr>
                      <w:t xml:space="preserve">Augustine’s Surgery </w:t>
                    </w:r>
                    <w:r w:rsidRPr="008D016D">
                      <w:rPr>
                        <w:sz w:val="16"/>
                      </w:rPr>
                      <w:br/>
                    </w:r>
                    <w:r w:rsidRPr="008D016D">
                      <w:rPr>
                        <w:rStyle w:val="AddressHeaderChar"/>
                        <w:color w:val="808080"/>
                        <w:sz w:val="16"/>
                      </w:rPr>
                      <w:t xml:space="preserve">Columbia Way, </w:t>
                    </w:r>
                    <w:r w:rsidRPr="008D016D">
                      <w:rPr>
                        <w:rStyle w:val="AddressHeaderChar"/>
                        <w:color w:val="808080"/>
                        <w:sz w:val="16"/>
                      </w:rPr>
                      <w:br/>
                      <w:t>King’s Lynn, PE30 2LB</w:t>
                    </w:r>
                  </w:p>
                  <w:p w14:paraId="075204AA" w14:textId="77777777" w:rsidR="00247289" w:rsidRPr="008D016D" w:rsidRDefault="00247289" w:rsidP="00247289">
                    <w:pPr>
                      <w:pStyle w:val="CompanyName"/>
                      <w:spacing w:after="0"/>
                      <w:jc w:val="left"/>
                      <w:rPr>
                        <w:rStyle w:val="AddressHeaderChar"/>
                        <w:color w:val="808080"/>
                        <w:sz w:val="12"/>
                        <w:szCs w:val="12"/>
                      </w:rPr>
                    </w:pPr>
                  </w:p>
                  <w:p w14:paraId="7089A8CC" w14:textId="77777777" w:rsidR="00247289" w:rsidRPr="008D016D" w:rsidRDefault="00247289" w:rsidP="00247289">
                    <w:pPr>
                      <w:pStyle w:val="AddressHeader"/>
                      <w:jc w:val="left"/>
                      <w:rPr>
                        <w:b/>
                        <w:color w:val="808080"/>
                        <w:sz w:val="16"/>
                        <w:lang w:val="de-DE"/>
                      </w:rPr>
                    </w:pPr>
                    <w:r w:rsidRPr="008D016D">
                      <w:rPr>
                        <w:b/>
                        <w:color w:val="808080"/>
                        <w:sz w:val="16"/>
                        <w:lang w:val="de-DE"/>
                      </w:rPr>
                      <w:t xml:space="preserve">Tel: 01553 769 614 </w:t>
                    </w:r>
                    <w:r w:rsidRPr="008D016D">
                      <w:rPr>
                        <w:b/>
                        <w:color w:val="808080"/>
                        <w:sz w:val="16"/>
                        <w:lang w:val="de-DE"/>
                      </w:rPr>
                      <w:br/>
                      <w:t>Fax:  01553 769 694</w:t>
                    </w:r>
                  </w:p>
                  <w:p w14:paraId="3D8AC41C" w14:textId="77777777" w:rsidR="00226AE7" w:rsidRDefault="00226AE7" w:rsidP="00226AE7"/>
                </w:txbxContent>
              </v:textbox>
              <w10:wrap anchorx="margin"/>
            </v:shape>
          </w:pict>
        </mc:Fallback>
      </mc:AlternateContent>
    </w:r>
    <w:r w:rsidR="00E77CAD">
      <w:rPr>
        <w:noProof/>
      </w:rPr>
      <w:pict w14:anchorId="3D8AC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left:0;text-align:left;margin-left:101.75pt;margin-top:106.5pt;width:335.5pt;height:468pt;z-index:-251658238;mso-position-horizontal-relative:margin;mso-position-vertical-relative:margin">
          <v:imagedata r:id="rId2" o:title="VidaHealthcare-Tic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402" w14:textId="77777777" w:rsidR="00152615" w:rsidRDefault="00E77CAD">
    <w:pPr>
      <w:pStyle w:val="Header"/>
    </w:pPr>
    <w:r>
      <w:rPr>
        <w:noProof/>
      </w:rPr>
      <w:pict w14:anchorId="3D8AC4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431.55pt;height:602.05pt;z-index:-251658240;mso-position-horizontal:center;mso-position-horizontal-relative:margin;mso-position-vertical:center;mso-position-vertical-relative:margin" o:allowincell="f">
          <v:imagedata r:id="rId1" o:title="VidaHealthcare-Ti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00375"/>
    <w:multiLevelType w:val="multilevel"/>
    <w:tmpl w:val="8784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743F0"/>
    <w:multiLevelType w:val="hybridMultilevel"/>
    <w:tmpl w:val="FB989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B9D1AF7"/>
    <w:multiLevelType w:val="multilevel"/>
    <w:tmpl w:val="762E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B61B98"/>
    <w:multiLevelType w:val="multilevel"/>
    <w:tmpl w:val="7B8888E2"/>
    <w:lvl w:ilvl="0">
      <w:start w:val="1"/>
      <w:numFmt w:val="bullet"/>
      <w:lvlText w:val=""/>
      <w:lvlJc w:val="left"/>
      <w:pPr>
        <w:tabs>
          <w:tab w:val="num" w:pos="950"/>
        </w:tabs>
        <w:ind w:left="950" w:hanging="360"/>
      </w:pPr>
      <w:rPr>
        <w:rFonts w:ascii="Symbol" w:hAnsi="Symbol" w:hint="default"/>
        <w:sz w:val="20"/>
      </w:rPr>
    </w:lvl>
    <w:lvl w:ilvl="1" w:tentative="1">
      <w:start w:val="1"/>
      <w:numFmt w:val="bullet"/>
      <w:lvlText w:val=""/>
      <w:lvlJc w:val="left"/>
      <w:pPr>
        <w:tabs>
          <w:tab w:val="num" w:pos="1670"/>
        </w:tabs>
        <w:ind w:left="1670" w:hanging="360"/>
      </w:pPr>
      <w:rPr>
        <w:rFonts w:ascii="Symbol" w:hAnsi="Symbol" w:hint="default"/>
        <w:sz w:val="20"/>
      </w:rPr>
    </w:lvl>
    <w:lvl w:ilvl="2" w:tentative="1">
      <w:start w:val="1"/>
      <w:numFmt w:val="bullet"/>
      <w:lvlText w:val=""/>
      <w:lvlJc w:val="left"/>
      <w:pPr>
        <w:tabs>
          <w:tab w:val="num" w:pos="2390"/>
        </w:tabs>
        <w:ind w:left="2390" w:hanging="360"/>
      </w:pPr>
      <w:rPr>
        <w:rFonts w:ascii="Symbol" w:hAnsi="Symbol" w:hint="default"/>
        <w:sz w:val="20"/>
      </w:rPr>
    </w:lvl>
    <w:lvl w:ilvl="3" w:tentative="1">
      <w:start w:val="1"/>
      <w:numFmt w:val="bullet"/>
      <w:lvlText w:val=""/>
      <w:lvlJc w:val="left"/>
      <w:pPr>
        <w:tabs>
          <w:tab w:val="num" w:pos="3110"/>
        </w:tabs>
        <w:ind w:left="3110" w:hanging="360"/>
      </w:pPr>
      <w:rPr>
        <w:rFonts w:ascii="Symbol" w:hAnsi="Symbol" w:hint="default"/>
        <w:sz w:val="20"/>
      </w:rPr>
    </w:lvl>
    <w:lvl w:ilvl="4" w:tentative="1">
      <w:start w:val="1"/>
      <w:numFmt w:val="bullet"/>
      <w:lvlText w:val=""/>
      <w:lvlJc w:val="left"/>
      <w:pPr>
        <w:tabs>
          <w:tab w:val="num" w:pos="3830"/>
        </w:tabs>
        <w:ind w:left="3830" w:hanging="360"/>
      </w:pPr>
      <w:rPr>
        <w:rFonts w:ascii="Symbol" w:hAnsi="Symbol" w:hint="default"/>
        <w:sz w:val="20"/>
      </w:rPr>
    </w:lvl>
    <w:lvl w:ilvl="5" w:tentative="1">
      <w:start w:val="1"/>
      <w:numFmt w:val="bullet"/>
      <w:lvlText w:val=""/>
      <w:lvlJc w:val="left"/>
      <w:pPr>
        <w:tabs>
          <w:tab w:val="num" w:pos="4550"/>
        </w:tabs>
        <w:ind w:left="4550" w:hanging="360"/>
      </w:pPr>
      <w:rPr>
        <w:rFonts w:ascii="Symbol" w:hAnsi="Symbol" w:hint="default"/>
        <w:sz w:val="20"/>
      </w:rPr>
    </w:lvl>
    <w:lvl w:ilvl="6" w:tentative="1">
      <w:start w:val="1"/>
      <w:numFmt w:val="bullet"/>
      <w:lvlText w:val=""/>
      <w:lvlJc w:val="left"/>
      <w:pPr>
        <w:tabs>
          <w:tab w:val="num" w:pos="5270"/>
        </w:tabs>
        <w:ind w:left="5270" w:hanging="360"/>
      </w:pPr>
      <w:rPr>
        <w:rFonts w:ascii="Symbol" w:hAnsi="Symbol" w:hint="default"/>
        <w:sz w:val="20"/>
      </w:rPr>
    </w:lvl>
    <w:lvl w:ilvl="7" w:tentative="1">
      <w:start w:val="1"/>
      <w:numFmt w:val="bullet"/>
      <w:lvlText w:val=""/>
      <w:lvlJc w:val="left"/>
      <w:pPr>
        <w:tabs>
          <w:tab w:val="num" w:pos="5990"/>
        </w:tabs>
        <w:ind w:left="5990" w:hanging="360"/>
      </w:pPr>
      <w:rPr>
        <w:rFonts w:ascii="Symbol" w:hAnsi="Symbol" w:hint="default"/>
        <w:sz w:val="20"/>
      </w:rPr>
    </w:lvl>
    <w:lvl w:ilvl="8" w:tentative="1">
      <w:start w:val="1"/>
      <w:numFmt w:val="bullet"/>
      <w:lvlText w:val=""/>
      <w:lvlJc w:val="left"/>
      <w:pPr>
        <w:tabs>
          <w:tab w:val="num" w:pos="6710"/>
        </w:tabs>
        <w:ind w:left="6710" w:hanging="360"/>
      </w:pPr>
      <w:rPr>
        <w:rFonts w:ascii="Symbol" w:hAnsi="Symbol" w:hint="default"/>
        <w:sz w:val="20"/>
      </w:rPr>
    </w:lvl>
  </w:abstractNum>
  <w:abstractNum w:abstractNumId="4" w15:restartNumberingAfterBreak="0">
    <w:nsid w:val="6552460A"/>
    <w:multiLevelType w:val="multilevel"/>
    <w:tmpl w:val="77A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4150681">
    <w:abstractNumId w:val="0"/>
  </w:num>
  <w:num w:numId="2" w16cid:durableId="1668705845">
    <w:abstractNumId w:val="2"/>
  </w:num>
  <w:num w:numId="3" w16cid:durableId="1024670421">
    <w:abstractNumId w:val="4"/>
  </w:num>
  <w:num w:numId="4" w16cid:durableId="70781432">
    <w:abstractNumId w:val="3"/>
  </w:num>
  <w:num w:numId="5" w16cid:durableId="508787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36"/>
    <w:rsid w:val="00014F87"/>
    <w:rsid w:val="00017BFA"/>
    <w:rsid w:val="00020B51"/>
    <w:rsid w:val="00023507"/>
    <w:rsid w:val="0004769A"/>
    <w:rsid w:val="000613D0"/>
    <w:rsid w:val="00061527"/>
    <w:rsid w:val="000759BC"/>
    <w:rsid w:val="000853B4"/>
    <w:rsid w:val="00094F3B"/>
    <w:rsid w:val="00096E43"/>
    <w:rsid w:val="000A2CEE"/>
    <w:rsid w:val="000A58B6"/>
    <w:rsid w:val="000D1124"/>
    <w:rsid w:val="000D2ECA"/>
    <w:rsid w:val="000F6930"/>
    <w:rsid w:val="00117001"/>
    <w:rsid w:val="001525E2"/>
    <w:rsid w:val="00152615"/>
    <w:rsid w:val="0015292E"/>
    <w:rsid w:val="00152A7A"/>
    <w:rsid w:val="00154D79"/>
    <w:rsid w:val="00157F19"/>
    <w:rsid w:val="00173E67"/>
    <w:rsid w:val="00193D28"/>
    <w:rsid w:val="001A18DF"/>
    <w:rsid w:val="001A788C"/>
    <w:rsid w:val="001B229F"/>
    <w:rsid w:val="001C5BE0"/>
    <w:rsid w:val="001D3DBA"/>
    <w:rsid w:val="001F6BD0"/>
    <w:rsid w:val="002233ED"/>
    <w:rsid w:val="00226AE7"/>
    <w:rsid w:val="0023792E"/>
    <w:rsid w:val="00247289"/>
    <w:rsid w:val="00255641"/>
    <w:rsid w:val="00265EDB"/>
    <w:rsid w:val="00275117"/>
    <w:rsid w:val="0028709E"/>
    <w:rsid w:val="002943E0"/>
    <w:rsid w:val="002B7415"/>
    <w:rsid w:val="002C3DB9"/>
    <w:rsid w:val="002D6B6B"/>
    <w:rsid w:val="003016BE"/>
    <w:rsid w:val="0033022F"/>
    <w:rsid w:val="00333A6B"/>
    <w:rsid w:val="00344292"/>
    <w:rsid w:val="003568F3"/>
    <w:rsid w:val="003653F0"/>
    <w:rsid w:val="00366EEC"/>
    <w:rsid w:val="00392FDE"/>
    <w:rsid w:val="00401F86"/>
    <w:rsid w:val="00466116"/>
    <w:rsid w:val="004E28FC"/>
    <w:rsid w:val="004F4C2F"/>
    <w:rsid w:val="005155C6"/>
    <w:rsid w:val="005156C4"/>
    <w:rsid w:val="0051664E"/>
    <w:rsid w:val="00587405"/>
    <w:rsid w:val="00587921"/>
    <w:rsid w:val="005C5951"/>
    <w:rsid w:val="005F43AC"/>
    <w:rsid w:val="00610C7A"/>
    <w:rsid w:val="0063103F"/>
    <w:rsid w:val="00632C85"/>
    <w:rsid w:val="00640A26"/>
    <w:rsid w:val="006709C9"/>
    <w:rsid w:val="0068592F"/>
    <w:rsid w:val="006B5AB0"/>
    <w:rsid w:val="006D0AFA"/>
    <w:rsid w:val="006E6FFF"/>
    <w:rsid w:val="00726112"/>
    <w:rsid w:val="007416F9"/>
    <w:rsid w:val="00747029"/>
    <w:rsid w:val="00751B62"/>
    <w:rsid w:val="00752FF3"/>
    <w:rsid w:val="007A36E8"/>
    <w:rsid w:val="007B330D"/>
    <w:rsid w:val="007C009D"/>
    <w:rsid w:val="007C034B"/>
    <w:rsid w:val="007C3AF8"/>
    <w:rsid w:val="007D428D"/>
    <w:rsid w:val="007F467B"/>
    <w:rsid w:val="008212B9"/>
    <w:rsid w:val="008A5EB5"/>
    <w:rsid w:val="008B3B37"/>
    <w:rsid w:val="008C27A5"/>
    <w:rsid w:val="008E7640"/>
    <w:rsid w:val="008F421D"/>
    <w:rsid w:val="00901087"/>
    <w:rsid w:val="00901337"/>
    <w:rsid w:val="00922816"/>
    <w:rsid w:val="00954921"/>
    <w:rsid w:val="00965E0F"/>
    <w:rsid w:val="0097100D"/>
    <w:rsid w:val="00993366"/>
    <w:rsid w:val="009B296A"/>
    <w:rsid w:val="009B6DDE"/>
    <w:rsid w:val="009F4DD2"/>
    <w:rsid w:val="00A160D2"/>
    <w:rsid w:val="00A36A09"/>
    <w:rsid w:val="00A528C9"/>
    <w:rsid w:val="00A66003"/>
    <w:rsid w:val="00A719F6"/>
    <w:rsid w:val="00AA411B"/>
    <w:rsid w:val="00AF402F"/>
    <w:rsid w:val="00B060E9"/>
    <w:rsid w:val="00B40747"/>
    <w:rsid w:val="00B474B3"/>
    <w:rsid w:val="00B731BD"/>
    <w:rsid w:val="00B8096F"/>
    <w:rsid w:val="00BA1796"/>
    <w:rsid w:val="00BD0283"/>
    <w:rsid w:val="00BE5771"/>
    <w:rsid w:val="00BE654A"/>
    <w:rsid w:val="00C16C7B"/>
    <w:rsid w:val="00C3673D"/>
    <w:rsid w:val="00C4099F"/>
    <w:rsid w:val="00C55C11"/>
    <w:rsid w:val="00C63026"/>
    <w:rsid w:val="00C704D8"/>
    <w:rsid w:val="00C70930"/>
    <w:rsid w:val="00C96733"/>
    <w:rsid w:val="00CA66C0"/>
    <w:rsid w:val="00CE152A"/>
    <w:rsid w:val="00D25ADE"/>
    <w:rsid w:val="00D329A6"/>
    <w:rsid w:val="00D35867"/>
    <w:rsid w:val="00D40D5B"/>
    <w:rsid w:val="00D7565C"/>
    <w:rsid w:val="00DA2399"/>
    <w:rsid w:val="00DE61E9"/>
    <w:rsid w:val="00E04E25"/>
    <w:rsid w:val="00E100EF"/>
    <w:rsid w:val="00E13A1F"/>
    <w:rsid w:val="00E17D14"/>
    <w:rsid w:val="00E3076F"/>
    <w:rsid w:val="00E40140"/>
    <w:rsid w:val="00E44CB9"/>
    <w:rsid w:val="00E77CAD"/>
    <w:rsid w:val="00E8286D"/>
    <w:rsid w:val="00EA0614"/>
    <w:rsid w:val="00EE1031"/>
    <w:rsid w:val="00EF1E2F"/>
    <w:rsid w:val="00EF3964"/>
    <w:rsid w:val="00EF6CE1"/>
    <w:rsid w:val="00F01785"/>
    <w:rsid w:val="00F02180"/>
    <w:rsid w:val="00F06EE4"/>
    <w:rsid w:val="00F26ADD"/>
    <w:rsid w:val="00F734AC"/>
    <w:rsid w:val="00F815A1"/>
    <w:rsid w:val="00F90B51"/>
    <w:rsid w:val="00FA00BE"/>
    <w:rsid w:val="00FB392E"/>
    <w:rsid w:val="00FC21DC"/>
    <w:rsid w:val="00FC44D5"/>
    <w:rsid w:val="00FE3036"/>
    <w:rsid w:val="00FF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3D8AC3F2"/>
  <w15:docId w15:val="{D758D012-9159-4960-97DA-2650764E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664E"/>
    <w:pPr>
      <w:ind w:left="1134" w:right="1134"/>
    </w:pPr>
    <w:rPr>
      <w:rFonts w:ascii="Goudy Old Style" w:hAnsi="Goudy Old Style"/>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3036"/>
    <w:pPr>
      <w:tabs>
        <w:tab w:val="center" w:pos="4320"/>
        <w:tab w:val="right" w:pos="8640"/>
      </w:tabs>
    </w:pPr>
  </w:style>
  <w:style w:type="paragraph" w:styleId="Footer">
    <w:name w:val="footer"/>
    <w:basedOn w:val="Normal"/>
    <w:rsid w:val="00157F19"/>
    <w:pPr>
      <w:tabs>
        <w:tab w:val="center" w:pos="4320"/>
        <w:tab w:val="right" w:pos="8640"/>
      </w:tabs>
      <w:ind w:left="567" w:right="567"/>
      <w:jc w:val="center"/>
    </w:pPr>
    <w:rPr>
      <w:rFonts w:ascii="Arial" w:hAnsi="Arial"/>
      <w:color w:val="000080"/>
      <w:sz w:val="14"/>
    </w:rPr>
  </w:style>
  <w:style w:type="paragraph" w:customStyle="1" w:styleId="AddressHeader">
    <w:name w:val="Address Header"/>
    <w:link w:val="AddressHeaderChar"/>
    <w:rsid w:val="00632C85"/>
    <w:pPr>
      <w:spacing w:after="120"/>
      <w:jc w:val="right"/>
    </w:pPr>
    <w:rPr>
      <w:rFonts w:ascii="Arial" w:hAnsi="Arial" w:cs="Arial"/>
      <w:color w:val="505050"/>
      <w:szCs w:val="22"/>
      <w:lang w:val="en-GB"/>
    </w:rPr>
  </w:style>
  <w:style w:type="paragraph" w:customStyle="1" w:styleId="CompanyName">
    <w:name w:val="Company Name"/>
    <w:basedOn w:val="AddressHeader"/>
    <w:rsid w:val="002B7415"/>
    <w:rPr>
      <w:b/>
      <w:color w:val="0000E1"/>
    </w:rPr>
  </w:style>
  <w:style w:type="character" w:customStyle="1" w:styleId="AddressHeaderChar">
    <w:name w:val="Address Header Char"/>
    <w:basedOn w:val="DefaultParagraphFont"/>
    <w:link w:val="AddressHeader"/>
    <w:rsid w:val="00632C85"/>
    <w:rPr>
      <w:rFonts w:ascii="Arial" w:hAnsi="Arial" w:cs="Arial"/>
      <w:color w:val="505050"/>
      <w:szCs w:val="22"/>
      <w:lang w:val="en-GB" w:eastAsia="en-US" w:bidi="ar-SA"/>
    </w:rPr>
  </w:style>
  <w:style w:type="paragraph" w:styleId="BalloonText">
    <w:name w:val="Balloon Text"/>
    <w:basedOn w:val="Normal"/>
    <w:semiHidden/>
    <w:rsid w:val="00014F87"/>
    <w:rPr>
      <w:rFonts w:ascii="Tahoma" w:hAnsi="Tahoma" w:cs="Tahoma"/>
      <w:sz w:val="16"/>
      <w:szCs w:val="16"/>
    </w:rPr>
  </w:style>
  <w:style w:type="paragraph" w:styleId="Revision">
    <w:name w:val="Revision"/>
    <w:hidden/>
    <w:uiPriority w:val="99"/>
    <w:semiHidden/>
    <w:rsid w:val="00C96733"/>
    <w:rPr>
      <w:rFonts w:ascii="Goudy Old Style" w:hAnsi="Goudy Old Style"/>
      <w:sz w:val="24"/>
      <w:szCs w:val="24"/>
      <w:lang w:val="en-GB"/>
    </w:rPr>
  </w:style>
  <w:style w:type="character" w:styleId="Hyperlink">
    <w:name w:val="Hyperlink"/>
    <w:basedOn w:val="DefaultParagraphFont"/>
    <w:unhideWhenUsed/>
    <w:rsid w:val="000F6930"/>
    <w:rPr>
      <w:color w:val="0000FF" w:themeColor="hyperlink"/>
      <w:u w:val="single"/>
    </w:rPr>
  </w:style>
  <w:style w:type="paragraph" w:styleId="ListParagraph">
    <w:name w:val="List Paragraph"/>
    <w:basedOn w:val="Normal"/>
    <w:uiPriority w:val="34"/>
    <w:qFormat/>
    <w:rsid w:val="00154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310">
      <w:bodyDiv w:val="1"/>
      <w:marLeft w:val="0"/>
      <w:marRight w:val="0"/>
      <w:marTop w:val="0"/>
      <w:marBottom w:val="0"/>
      <w:divBdr>
        <w:top w:val="none" w:sz="0" w:space="0" w:color="auto"/>
        <w:left w:val="none" w:sz="0" w:space="0" w:color="auto"/>
        <w:bottom w:val="none" w:sz="0" w:space="0" w:color="auto"/>
        <w:right w:val="none" w:sz="0" w:space="0" w:color="auto"/>
      </w:divBdr>
    </w:div>
    <w:div w:id="1010371191">
      <w:bodyDiv w:val="1"/>
      <w:marLeft w:val="0"/>
      <w:marRight w:val="0"/>
      <w:marTop w:val="0"/>
      <w:marBottom w:val="0"/>
      <w:divBdr>
        <w:top w:val="none" w:sz="0" w:space="0" w:color="auto"/>
        <w:left w:val="none" w:sz="0" w:space="0" w:color="auto"/>
        <w:bottom w:val="none" w:sz="0" w:space="0" w:color="auto"/>
        <w:right w:val="none" w:sz="0" w:space="0" w:color="auto"/>
      </w:divBdr>
    </w:div>
    <w:div w:id="1060247646">
      <w:bodyDiv w:val="1"/>
      <w:marLeft w:val="0"/>
      <w:marRight w:val="0"/>
      <w:marTop w:val="0"/>
      <w:marBottom w:val="0"/>
      <w:divBdr>
        <w:top w:val="none" w:sz="0" w:space="0" w:color="auto"/>
        <w:left w:val="none" w:sz="0" w:space="0" w:color="auto"/>
        <w:bottom w:val="none" w:sz="0" w:space="0" w:color="auto"/>
        <w:right w:val="none" w:sz="0" w:space="0" w:color="auto"/>
      </w:divBdr>
      <w:divsChild>
        <w:div w:id="1729260166">
          <w:marLeft w:val="0"/>
          <w:marRight w:val="0"/>
          <w:marTop w:val="0"/>
          <w:marBottom w:val="0"/>
          <w:divBdr>
            <w:top w:val="none" w:sz="0" w:space="0" w:color="auto"/>
            <w:left w:val="none" w:sz="0" w:space="0" w:color="auto"/>
            <w:bottom w:val="none" w:sz="0" w:space="0" w:color="auto"/>
            <w:right w:val="none" w:sz="0" w:space="0" w:color="auto"/>
          </w:divBdr>
        </w:div>
      </w:divsChild>
    </w:div>
    <w:div w:id="1121538578">
      <w:bodyDiv w:val="1"/>
      <w:marLeft w:val="0"/>
      <w:marRight w:val="0"/>
      <w:marTop w:val="0"/>
      <w:marBottom w:val="0"/>
      <w:divBdr>
        <w:top w:val="none" w:sz="0" w:space="0" w:color="auto"/>
        <w:left w:val="none" w:sz="0" w:space="0" w:color="auto"/>
        <w:bottom w:val="none" w:sz="0" w:space="0" w:color="auto"/>
        <w:right w:val="none" w:sz="0" w:space="0" w:color="auto"/>
      </w:divBdr>
    </w:div>
    <w:div w:id="1734229660">
      <w:bodyDiv w:val="1"/>
      <w:marLeft w:val="0"/>
      <w:marRight w:val="0"/>
      <w:marTop w:val="0"/>
      <w:marBottom w:val="0"/>
      <w:divBdr>
        <w:top w:val="none" w:sz="0" w:space="0" w:color="auto"/>
        <w:left w:val="none" w:sz="0" w:space="0" w:color="auto"/>
        <w:bottom w:val="none" w:sz="0" w:space="0" w:color="auto"/>
        <w:right w:val="none" w:sz="0" w:space="0" w:color="auto"/>
      </w:divBdr>
    </w:div>
    <w:div w:id="1852328383">
      <w:bodyDiv w:val="1"/>
      <w:marLeft w:val="0"/>
      <w:marRight w:val="0"/>
      <w:marTop w:val="0"/>
      <w:marBottom w:val="0"/>
      <w:divBdr>
        <w:top w:val="none" w:sz="0" w:space="0" w:color="auto"/>
        <w:left w:val="none" w:sz="0" w:space="0" w:color="auto"/>
        <w:bottom w:val="none" w:sz="0" w:space="0" w:color="auto"/>
        <w:right w:val="none" w:sz="0" w:space="0" w:color="auto"/>
      </w:divBdr>
    </w:div>
    <w:div w:id="213660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icb.contactvida@nhs.ne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747BA7DF5A674EA239C62E41938F80" ma:contentTypeVersion="17" ma:contentTypeDescription="Create a new document." ma:contentTypeScope="" ma:versionID="54b59e7c101ef535b5cc432b0206622f">
  <xsd:schema xmlns:xsd="http://www.w3.org/2001/XMLSchema" xmlns:xs="http://www.w3.org/2001/XMLSchema" xmlns:p="http://schemas.microsoft.com/office/2006/metadata/properties" xmlns:ns1="http://schemas.microsoft.com/sharepoint/v3" xmlns:ns2="7a11b42b-3eba-46ac-93ef-571c4ac2c38b" xmlns:ns3="004b74a0-a699-4c4e-97fb-1c234724e947" targetNamespace="http://schemas.microsoft.com/office/2006/metadata/properties" ma:root="true" ma:fieldsID="4562010e7986b7ae06236faed780a046" ns1:_="" ns2:_="" ns3:_="">
    <xsd:import namespace="http://schemas.microsoft.com/sharepoint/v3"/>
    <xsd:import namespace="7a11b42b-3eba-46ac-93ef-571c4ac2c38b"/>
    <xsd:import namespace="004b74a0-a699-4c4e-97fb-1c234724e947"/>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1b42b-3eba-46ac-93ef-571c4ac2c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b74a0-a699-4c4e-97fb-1c234724e9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lcf76f155ced4ddcb4097134ff3c332f xmlns="7a11b42b-3eba-46ac-93ef-571c4ac2c38b">
      <Terms xmlns="http://schemas.microsoft.com/office/infopath/2007/PartnerControls"/>
    </lcf76f155ced4ddcb4097134ff3c332f>
    <SharedWithUsers xmlns="004b74a0-a699-4c4e-97fb-1c234724e947">
      <UserInfo>
        <DisplayName/>
        <AccountId xsi:nil="true"/>
        <AccountType/>
      </UserInfo>
    </SharedWithUsers>
  </documentManagement>
</p:properties>
</file>

<file path=customXml/itemProps1.xml><?xml version="1.0" encoding="utf-8"?>
<ds:datastoreItem xmlns:ds="http://schemas.openxmlformats.org/officeDocument/2006/customXml" ds:itemID="{94147A32-26FD-4017-9288-2574FE35BC98}">
  <ds:schemaRefs>
    <ds:schemaRef ds:uri="http://schemas.microsoft.com/sharepoint/v3/contenttype/forms"/>
  </ds:schemaRefs>
</ds:datastoreItem>
</file>

<file path=customXml/itemProps2.xml><?xml version="1.0" encoding="utf-8"?>
<ds:datastoreItem xmlns:ds="http://schemas.openxmlformats.org/officeDocument/2006/customXml" ds:itemID="{C4DD2B1C-5DE8-4D5B-A9FE-AC2AD8DAC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11b42b-3eba-46ac-93ef-571c4ac2c38b"/>
    <ds:schemaRef ds:uri="004b74a0-a699-4c4e-97fb-1c234724e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00AD2-936F-4B17-8C35-F1812E8BB321}">
  <ds:schemaRefs>
    <ds:schemaRef ds:uri="http://schemas.openxmlformats.org/officeDocument/2006/bibliography"/>
  </ds:schemaRefs>
</ds:datastoreItem>
</file>

<file path=customXml/itemProps4.xml><?xml version="1.0" encoding="utf-8"?>
<ds:datastoreItem xmlns:ds="http://schemas.openxmlformats.org/officeDocument/2006/customXml" ds:itemID="{B811E070-8255-4B2E-B237-0586D7892B4A}">
  <ds:schemaRefs>
    <ds:schemaRef ds:uri="http://schemas.microsoft.com/office/2006/metadata/properties"/>
    <ds:schemaRef ds:uri="http://schemas.microsoft.com/sharepoint/v3"/>
    <ds:schemaRef ds:uri="7d3fa662-fdd6-4a76-94f9-426e61546f53"/>
    <ds:schemaRef ds:uri="http://schemas.microsoft.com/office/infopath/2007/PartnerControls"/>
    <ds:schemaRef ds:uri="7a11b42b-3eba-46ac-93ef-571c4ac2c38b"/>
    <ds:schemaRef ds:uri="004b74a0-a699-4c4e-97fb-1c234724e947"/>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999</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Gayton Road Health Centre</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Michaelr</dc:creator>
  <cp:keywords/>
  <cp:lastModifiedBy>COATES, Elinor (VIDA HEALTHCARE)</cp:lastModifiedBy>
  <cp:revision>3</cp:revision>
  <cp:lastPrinted>2015-04-09T17:09:00Z</cp:lastPrinted>
  <dcterms:created xsi:type="dcterms:W3CDTF">2026-08-10T13:21:00Z</dcterms:created>
  <dcterms:modified xsi:type="dcterms:W3CDTF">2026-08-10T13:22:00Z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0x010100DB747BA7DF5A674EA239C62E41938F80</vt:lpwstr>
  </property>
  <property fmtid="{D5CDD505-2E9C-101B-9397-08002B2CF9AE}" pid="4" name="MediaServiceImageTags">
    <vt:lpwstr/>
  </property>
  <property fmtid="{D5CDD505-2E9C-101B-9397-08002B2CF9AE}" pid="5" name="Order">
    <vt:r8>179400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